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63" w:rsidRDefault="00BE6563" w:rsidP="00BE6563">
      <w:pPr>
        <w:pStyle w:val="Style13"/>
        <w:widowControl/>
        <w:spacing w:line="240" w:lineRule="auto"/>
        <w:rPr>
          <w:rStyle w:val="FontStyle31"/>
          <w:noProof/>
          <w:sz w:val="40"/>
          <w:szCs w:val="40"/>
          <w:lang w:val="sq-AL" w:eastAsia="en-US"/>
        </w:rPr>
      </w:pPr>
      <w:r>
        <w:rPr>
          <w:rStyle w:val="FontStyle31"/>
          <w:noProof/>
          <w:sz w:val="40"/>
          <w:szCs w:val="40"/>
          <w:lang w:val="sq-AL" w:eastAsia="en-US"/>
        </w:rPr>
        <w:t xml:space="preserve">S.A.Nyýazow adyndaky </w:t>
      </w:r>
      <w:r>
        <w:rPr>
          <w:rStyle w:val="FontStyle31"/>
          <w:noProof/>
          <w:sz w:val="40"/>
          <w:szCs w:val="40"/>
          <w:lang w:val="sq-AL" w:eastAsia="en-US"/>
        </w:rPr>
        <w:br/>
        <w:t>Türkmen oba hojalyk uniwersiteti</w:t>
      </w: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ind w:left="5040"/>
        <w:rPr>
          <w:rStyle w:val="FontStyle31"/>
          <w:noProof/>
          <w:sz w:val="40"/>
          <w:szCs w:val="40"/>
          <w:lang w:val="sq-AL" w:eastAsia="en-US"/>
        </w:rPr>
      </w:pPr>
      <w:r>
        <w:rPr>
          <w:rStyle w:val="FontStyle31"/>
          <w:noProof/>
          <w:sz w:val="40"/>
          <w:szCs w:val="40"/>
          <w:lang w:val="sq-AL" w:eastAsia="en-US"/>
        </w:rPr>
        <w:t>Jemgyýeti öwreniş ylymlary kafedrasy</w:t>
      </w: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r>
        <w:rPr>
          <w:rStyle w:val="FontStyle31"/>
          <w:noProof/>
          <w:sz w:val="40"/>
          <w:szCs w:val="40"/>
          <w:lang w:val="sq-AL" w:eastAsia="en-US"/>
        </w:rPr>
        <w:t>Dersi: Türkmenistanyň taryhy</w:t>
      </w: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r>
        <w:rPr>
          <w:rStyle w:val="FontStyle31"/>
          <w:noProof/>
          <w:sz w:val="40"/>
          <w:szCs w:val="40"/>
          <w:lang w:val="sq-AL" w:eastAsia="en-US"/>
        </w:rPr>
        <w:t xml:space="preserve">Tema: </w:t>
      </w:r>
      <w:r>
        <w:rPr>
          <w:rStyle w:val="FontStyle20"/>
          <w:noProof/>
          <w:sz w:val="40"/>
          <w:szCs w:val="40"/>
          <w:lang w:val="sq-AL" w:eastAsia="en-US"/>
        </w:rPr>
        <w:t>Köneürgenç türkmen döwleti we mongollaryň Türkmenistanyň ýerlerini basyp almagy.</w:t>
      </w: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u w:val="single"/>
          <w:lang w:val="sq-AL" w:eastAsia="en-US"/>
        </w:rPr>
      </w:pPr>
      <w:r>
        <w:rPr>
          <w:rStyle w:val="FontStyle31"/>
          <w:noProof/>
          <w:sz w:val="40"/>
          <w:szCs w:val="40"/>
          <w:u w:val="single"/>
          <w:lang w:val="sq-AL" w:eastAsia="en-US"/>
        </w:rPr>
        <w:t>Altynjy söhbet sapak</w:t>
      </w: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ind w:left="5040"/>
        <w:rPr>
          <w:rStyle w:val="FontStyle31"/>
          <w:noProof/>
          <w:sz w:val="40"/>
          <w:szCs w:val="40"/>
          <w:lang w:val="tk-TM" w:eastAsia="en-US"/>
        </w:rPr>
      </w:pPr>
      <w:r>
        <w:rPr>
          <w:rStyle w:val="FontStyle31"/>
          <w:noProof/>
          <w:sz w:val="40"/>
          <w:szCs w:val="40"/>
          <w:lang w:val="sq-AL" w:eastAsia="en-US"/>
        </w:rPr>
        <w:t>Mugallym Işangulyýewa Mähri</w:t>
      </w:r>
    </w:p>
    <w:p w:rsidR="00BE6563" w:rsidRDefault="00BE6563" w:rsidP="00BE6563">
      <w:pPr>
        <w:pStyle w:val="Style13"/>
        <w:widowControl/>
        <w:spacing w:line="240" w:lineRule="auto"/>
        <w:ind w:left="5040"/>
        <w:rPr>
          <w:rStyle w:val="FontStyle31"/>
          <w:noProof/>
          <w:sz w:val="40"/>
          <w:szCs w:val="40"/>
          <w:lang w:val="tk-TM"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Pr="003D7945" w:rsidRDefault="00BE6563" w:rsidP="00BE6563">
      <w:pPr>
        <w:pStyle w:val="Style13"/>
        <w:widowControl/>
        <w:spacing w:line="240" w:lineRule="auto"/>
        <w:jc w:val="left"/>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sq-AL" w:eastAsia="en-US"/>
        </w:rPr>
      </w:pPr>
    </w:p>
    <w:p w:rsidR="00BE6563" w:rsidRDefault="00BE6563" w:rsidP="00BE6563">
      <w:pPr>
        <w:pStyle w:val="Style13"/>
        <w:widowControl/>
        <w:spacing w:line="240" w:lineRule="auto"/>
        <w:rPr>
          <w:rStyle w:val="FontStyle31"/>
          <w:noProof/>
          <w:sz w:val="40"/>
          <w:szCs w:val="40"/>
          <w:lang w:val="tk-TM" w:eastAsia="en-US"/>
        </w:rPr>
      </w:pPr>
      <w:r>
        <w:rPr>
          <w:rStyle w:val="FontStyle31"/>
          <w:noProof/>
          <w:sz w:val="40"/>
          <w:szCs w:val="40"/>
          <w:lang w:val="sq-AL" w:eastAsia="en-US"/>
        </w:rPr>
        <w:t>Aşgabat – 201</w:t>
      </w:r>
      <w:r>
        <w:rPr>
          <w:rStyle w:val="FontStyle31"/>
          <w:noProof/>
          <w:sz w:val="40"/>
          <w:szCs w:val="40"/>
          <w:lang w:val="tk-TM" w:eastAsia="en-US"/>
        </w:rPr>
        <w:t>5</w:t>
      </w:r>
    </w:p>
    <w:p w:rsidR="00BE6563" w:rsidRDefault="00BE6563" w:rsidP="00BE6563">
      <w:pPr>
        <w:jc w:val="center"/>
        <w:rPr>
          <w:lang w:val="sq-AL"/>
        </w:rPr>
      </w:pPr>
      <w:r>
        <w:rPr>
          <w:b/>
          <w:noProof/>
          <w:lang w:val="sq-AL"/>
        </w:rPr>
        <w:br w:type="page"/>
      </w:r>
      <w:r>
        <w:rPr>
          <w:b/>
          <w:noProof/>
          <w:lang w:val="sq-AL"/>
        </w:rPr>
        <w:lastRenderedPageBreak/>
        <w:t>Altynjy söhbet sapak</w:t>
      </w:r>
    </w:p>
    <w:p w:rsidR="00BE6563" w:rsidRPr="00BE6563" w:rsidRDefault="00BE6563" w:rsidP="00BE6563">
      <w:pPr>
        <w:jc w:val="center"/>
        <w:rPr>
          <w:b/>
          <w:noProof/>
          <w:lang w:val="sq-AL"/>
        </w:rPr>
      </w:pPr>
      <w:r>
        <w:rPr>
          <w:b/>
          <w:noProof/>
          <w:lang w:val="sq-AL"/>
        </w:rPr>
        <w:t xml:space="preserve">Tema: </w:t>
      </w:r>
      <w:r w:rsidRPr="00BE6563">
        <w:rPr>
          <w:rStyle w:val="FontStyle20"/>
          <w:noProof/>
          <w:sz w:val="28"/>
          <w:szCs w:val="28"/>
          <w:lang w:val="sq-AL" w:eastAsia="en-US"/>
        </w:rPr>
        <w:t xml:space="preserve">Köneürgenç türkmen döwleti we mongollaryň </w:t>
      </w:r>
      <w:r w:rsidRPr="00BE6563">
        <w:rPr>
          <w:rStyle w:val="FontStyle20"/>
          <w:noProof/>
          <w:sz w:val="28"/>
          <w:szCs w:val="28"/>
          <w:lang w:val="sq-AL" w:eastAsia="en-US"/>
        </w:rPr>
        <w:br/>
        <w:t>Türkmenistanyň ýerlerini basyp almagy.</w:t>
      </w:r>
    </w:p>
    <w:p w:rsidR="00BE6563" w:rsidRDefault="00BE6563" w:rsidP="00BE6563">
      <w:pPr>
        <w:jc w:val="center"/>
        <w:rPr>
          <w:b/>
          <w:noProof/>
          <w:lang w:val="sq-AL"/>
        </w:rPr>
      </w:pPr>
      <w:r>
        <w:rPr>
          <w:b/>
          <w:noProof/>
          <w:lang w:val="sq-AL"/>
        </w:rPr>
        <w:t>Meýilnama:</w:t>
      </w:r>
    </w:p>
    <w:p w:rsidR="00BE6563" w:rsidRPr="00201167" w:rsidRDefault="00BE6563" w:rsidP="00BE6563">
      <w:pPr>
        <w:numPr>
          <w:ilvl w:val="0"/>
          <w:numId w:val="1"/>
        </w:numPr>
        <w:rPr>
          <w:b/>
          <w:noProof/>
          <w:lang w:val="sq-AL"/>
        </w:rPr>
      </w:pPr>
      <w:r>
        <w:rPr>
          <w:b/>
          <w:noProof/>
          <w:lang w:val="sq-AL"/>
        </w:rPr>
        <w:t xml:space="preserve">Köneürgenç </w:t>
      </w:r>
      <w:r w:rsidR="00A45409">
        <w:rPr>
          <w:b/>
          <w:noProof/>
          <w:lang w:val="tk-TM"/>
        </w:rPr>
        <w:t>T</w:t>
      </w:r>
      <w:r>
        <w:rPr>
          <w:b/>
          <w:noProof/>
          <w:lang w:val="sq-AL"/>
        </w:rPr>
        <w:t>ürkmen döwleti</w:t>
      </w:r>
      <w:r w:rsidR="00A45409">
        <w:rPr>
          <w:b/>
          <w:noProof/>
          <w:lang w:val="tk-TM"/>
        </w:rPr>
        <w:t>niň</w:t>
      </w:r>
      <w:r w:rsidR="00201167" w:rsidRPr="00201167">
        <w:rPr>
          <w:bCs/>
          <w:lang w:val="sq-AL"/>
        </w:rPr>
        <w:t xml:space="preserve"> </w:t>
      </w:r>
      <w:r w:rsidR="00201167" w:rsidRPr="00201167">
        <w:rPr>
          <w:b/>
          <w:bCs/>
          <w:lang w:val="sq-AL"/>
        </w:rPr>
        <w:t>döremegi</w:t>
      </w:r>
      <w:r w:rsidRPr="00201167">
        <w:rPr>
          <w:b/>
          <w:noProof/>
          <w:lang w:val="sq-AL"/>
        </w:rPr>
        <w:t>.</w:t>
      </w:r>
    </w:p>
    <w:p w:rsidR="00201167" w:rsidRPr="00201167" w:rsidRDefault="00201167" w:rsidP="00201167">
      <w:pPr>
        <w:pStyle w:val="a3"/>
        <w:numPr>
          <w:ilvl w:val="0"/>
          <w:numId w:val="1"/>
        </w:numPr>
        <w:jc w:val="both"/>
        <w:rPr>
          <w:b/>
          <w:bCs/>
          <w:lang w:val="sq-AL"/>
        </w:rPr>
      </w:pPr>
      <w:r w:rsidRPr="00201167">
        <w:rPr>
          <w:b/>
          <w:bCs/>
          <w:lang w:val="sq-AL"/>
        </w:rPr>
        <w:t>Köneürgenç türkmenleriniň döwleti Il Arslanyň we Soltan Tekeşiň döwründe.</w:t>
      </w:r>
    </w:p>
    <w:p w:rsidR="00201167" w:rsidRPr="00A45409" w:rsidRDefault="00A45409" w:rsidP="00BE6563">
      <w:pPr>
        <w:numPr>
          <w:ilvl w:val="0"/>
          <w:numId w:val="1"/>
        </w:numPr>
        <w:rPr>
          <w:b/>
          <w:noProof/>
          <w:lang w:val="sq-AL"/>
        </w:rPr>
      </w:pPr>
      <w:r>
        <w:rPr>
          <w:b/>
          <w:noProof/>
          <w:lang w:val="tk-TM"/>
        </w:rPr>
        <w:t>Mongol döwleti we onuň Köneürgenç Türkmen döwleti bilen gatnaşygy.</w:t>
      </w:r>
    </w:p>
    <w:p w:rsidR="00A45409" w:rsidRDefault="00A45409" w:rsidP="00BE6563">
      <w:pPr>
        <w:numPr>
          <w:ilvl w:val="0"/>
          <w:numId w:val="1"/>
        </w:numPr>
        <w:rPr>
          <w:b/>
          <w:noProof/>
          <w:lang w:val="sq-AL"/>
        </w:rPr>
      </w:pPr>
      <w:r>
        <w:rPr>
          <w:b/>
          <w:noProof/>
          <w:lang w:val="tk-TM"/>
        </w:rPr>
        <w:t>Jelaleddin</w:t>
      </w:r>
      <w:bookmarkStart w:id="0" w:name="_GoBack"/>
      <w:bookmarkEnd w:id="0"/>
      <w:r>
        <w:rPr>
          <w:b/>
          <w:noProof/>
          <w:lang w:val="tk-TM"/>
        </w:rPr>
        <w:t>iň Mongollara garşy söweşleri.</w:t>
      </w:r>
    </w:p>
    <w:p w:rsidR="00BE6563" w:rsidRDefault="00BE6563" w:rsidP="00BE6563">
      <w:pPr>
        <w:ind w:firstLine="709"/>
        <w:rPr>
          <w:b/>
          <w:bCs/>
          <w:lang w:val="sq-AL"/>
        </w:rPr>
      </w:pPr>
    </w:p>
    <w:p w:rsidR="00BE6563" w:rsidRPr="002956B7" w:rsidRDefault="00BE6563" w:rsidP="002956B7">
      <w:pPr>
        <w:pStyle w:val="a3"/>
        <w:numPr>
          <w:ilvl w:val="3"/>
          <w:numId w:val="1"/>
        </w:numPr>
        <w:tabs>
          <w:tab w:val="clear" w:pos="3060"/>
        </w:tabs>
        <w:ind w:left="1276" w:hanging="283"/>
        <w:rPr>
          <w:b/>
          <w:noProof/>
          <w:lang w:val="tk-TM"/>
        </w:rPr>
      </w:pPr>
      <w:r w:rsidRPr="002956B7">
        <w:rPr>
          <w:b/>
          <w:bCs/>
          <w:lang w:val="sq-AL"/>
        </w:rPr>
        <w:t>Köneürgenç türkmenleriniň döwleti</w:t>
      </w:r>
      <w:r w:rsidR="00201167" w:rsidRPr="002956B7">
        <w:rPr>
          <w:b/>
          <w:bCs/>
          <w:lang w:val="tk-TM"/>
        </w:rPr>
        <w:t>niň</w:t>
      </w:r>
      <w:r w:rsidR="00201167" w:rsidRPr="002956B7">
        <w:rPr>
          <w:b/>
          <w:bCs/>
          <w:lang w:val="sq-AL"/>
        </w:rPr>
        <w:t xml:space="preserve"> döremegi</w:t>
      </w:r>
      <w:r w:rsidR="00201167" w:rsidRPr="002956B7">
        <w:rPr>
          <w:b/>
          <w:noProof/>
          <w:lang w:val="sq-AL"/>
        </w:rPr>
        <w:t>.</w:t>
      </w:r>
    </w:p>
    <w:p w:rsidR="002956B7" w:rsidRPr="002956B7" w:rsidRDefault="002956B7" w:rsidP="002956B7">
      <w:pPr>
        <w:ind w:left="1985"/>
        <w:rPr>
          <w:b/>
          <w:bCs/>
          <w:lang w:val="tk-TM"/>
        </w:rPr>
      </w:pPr>
    </w:p>
    <w:p w:rsidR="00BE6563" w:rsidRPr="00BE6563" w:rsidRDefault="00BE6563" w:rsidP="00BE6563">
      <w:pPr>
        <w:tabs>
          <w:tab w:val="left" w:pos="142"/>
        </w:tabs>
        <w:ind w:left="-993" w:firstLine="709"/>
        <w:jc w:val="both"/>
        <w:rPr>
          <w:lang w:val="sq-AL"/>
        </w:rPr>
      </w:pPr>
      <w:r w:rsidRPr="00BE6563">
        <w:rPr>
          <w:lang w:val="sq-AL"/>
        </w:rPr>
        <w:t>1043-nji</w:t>
      </w:r>
      <w:r w:rsidRPr="00BE6563">
        <w:rPr>
          <w:bCs/>
          <w:lang w:val="sq-AL"/>
        </w:rPr>
        <w:t xml:space="preserve"> </w:t>
      </w:r>
      <w:r w:rsidRPr="00BE6563">
        <w:rPr>
          <w:lang w:val="sq-AL"/>
        </w:rPr>
        <w:t xml:space="preserve">ýylda Horezm Beýik seljuk döwletiniň düzümine girizilýär. Mälik şanyň döwründe Horezmiň hökümdary Anuş tegin bolupdyr. </w:t>
      </w:r>
      <w:r w:rsidR="00CE61A6">
        <w:rPr>
          <w:lang w:val="tk-TM"/>
        </w:rPr>
        <w:t>O</w:t>
      </w:r>
      <w:r w:rsidRPr="00BE6563">
        <w:rPr>
          <w:lang w:val="sq-AL"/>
        </w:rPr>
        <w:t xml:space="preserve">1oguzlaryň begdili urugyna degişli bolupdyr. 1097-nji ýylda Anuş teginiň ogly Kutbeddin Muhammet (1097 - 1128 ý.) Horezme hökümdar bellenýär. </w:t>
      </w:r>
      <w:r w:rsidR="00CE61A6">
        <w:rPr>
          <w:lang w:val="tk-TM"/>
        </w:rPr>
        <w:t>O</w:t>
      </w:r>
      <w:r w:rsidRPr="00BE6563">
        <w:rPr>
          <w:lang w:val="sq-AL"/>
        </w:rPr>
        <w:t>1 30 ýyldan gowrak wagt Horezmde "Horezmşa" derejesini göteripdir, ol ylma, medeniýete aýratyn üns beripdir, Soltan Sanjaryň ýörişlerine-de gatnaşypdyr.</w:t>
      </w:r>
    </w:p>
    <w:p w:rsidR="00BE6563" w:rsidRPr="00BE6563" w:rsidRDefault="00BE6563" w:rsidP="00BE6563">
      <w:pPr>
        <w:tabs>
          <w:tab w:val="left" w:pos="142"/>
        </w:tabs>
        <w:ind w:left="-993" w:firstLine="709"/>
        <w:jc w:val="both"/>
        <w:rPr>
          <w:lang w:val="sq-AL"/>
        </w:rPr>
      </w:pPr>
      <w:r w:rsidRPr="00BE6563">
        <w:rPr>
          <w:lang w:val="sq-AL"/>
        </w:rPr>
        <w:t>1128-nji ýylda Horezmşalar döwletiniň tagtyna çykan Gyzyl Arslan Atsyzyň (1128 - 1156 ý.) hökümdarlyk eden ýyllaryny iki döwre bölmek bolýar. Onuň birinjisi 1128 - 1135-nji yyllar bolup, bu döwürde Atsyz Soltan Sanjara ak ýürekden wepaly hyzmat edýär, onuň uly ýörişleriniň hemmesine gatnaşýar. Seljukly goşuny 1130-njy ýylda Garahanly hanyň garşysyna, 1132-nji ýylda bolsa Yrak hökümdarynyň üstüne ýöriş edenlerinde, Atsyz batyrlyk görkezip, urşuň ykbalyny çözmäge uly ýardam edipdir.</w:t>
      </w:r>
    </w:p>
    <w:p w:rsidR="00BE6563" w:rsidRDefault="00BE6563" w:rsidP="00CE61A6">
      <w:pPr>
        <w:tabs>
          <w:tab w:val="left" w:pos="142"/>
        </w:tabs>
        <w:ind w:left="-993" w:firstLine="709"/>
        <w:jc w:val="both"/>
        <w:rPr>
          <w:lang w:val="sq-AL"/>
        </w:rPr>
      </w:pPr>
      <w:r>
        <w:rPr>
          <w:lang w:val="sq-AL"/>
        </w:rPr>
        <w:t>Bahylçylyk edýän emirler, serdarlar Atsyzy Soltan Sanjara ýamanlap başlapdyrlar. Şol sebäpli Soltan Sanjaryň Atsyza bolan garaýşy düýbünden üýtgeýär. 1135-nji ýylda gaznaly soltany Bahram şanyň garşysyna ýörişden soň, Soltan Sanjar goşuny bilen Balha gelýär. Balhda Atsyz soltandan rugsat sorap, Horezme dolanýar.</w:t>
      </w:r>
    </w:p>
    <w:p w:rsidR="00BE6563" w:rsidRDefault="00BE6563" w:rsidP="00BE6563">
      <w:pPr>
        <w:ind w:left="-993" w:firstLine="567"/>
        <w:jc w:val="both"/>
        <w:rPr>
          <w:lang w:val="sq-AL"/>
        </w:rPr>
      </w:pPr>
      <w:r>
        <w:rPr>
          <w:lang w:val="sq-AL"/>
        </w:rPr>
        <w:t>Atsyz Horezme gelenden soň, Soltan Sanjara sala salmazdan, özbaşdak hereket edip başlaýar. 01 Müňgyşlak, Jent aralarynda sähralykda ýaşaýan çarwa türkmenleriň üstlerine talaňçylykly ýörişler geçirip, mal-mülklerini alýar. Soltanyň Horezmdäki adamlarynyň mal-mülklerini ellerinden alýar. Şol hem Soltan Sanjaryň Horezme ýöriş etmegine sebäp bolýar. Soltan Sanjar 1138-nji ýylyň noýabrynda Horezmde Atsyzyň goşunyny ýeňlişe sezewar edýär. Soltan Sanjar Horezmiň hökümdary edip agasynyň ogly Süleýman şany belleýär. Soltan Horasana gidenden, Atsyz Horezme gelip, Süleýman şany ülkeden çykaryp kowýar. 01 1140-njy ýylda Soltan Sanjaryň tabynlygyndaky Buharany basyp alýar. 1141-nji ýylda Atsyz Soltan Sanjaryň Mawerannahra, garahytaýlylaryň üstüne ýörişe ugrandygyndan peýdalanyp, Maryny eýeleýär we soltanyň döwlet hazynasyny alýar. 1142-nji ýylda bolsa Nişapury eýeleýär. Öz adyna hutba okadýar we zikge kakdyrýar.</w:t>
      </w:r>
    </w:p>
    <w:p w:rsidR="00BE6563" w:rsidRDefault="00BE6563" w:rsidP="00BE6563">
      <w:pPr>
        <w:ind w:left="-993" w:firstLine="567"/>
        <w:jc w:val="both"/>
        <w:rPr>
          <w:lang w:val="sq-AL"/>
        </w:rPr>
      </w:pPr>
      <w:r>
        <w:rPr>
          <w:lang w:val="sq-AL"/>
        </w:rPr>
        <w:t>Katwan söweşinde ýeňlip yzyna dolanan Soltan Sanjar 1143-nji ýylda Horezme ikinji gezek ýöriş edýär. Gazaply söweş gidýän wagty, Atsyz ýene-de soltana töwella edýär. Soltan Marydan alnyp gaýdylan hazynalarynyň ählisini alyp, Atsyzy bagyşlap, yzyna dolanýar.</w:t>
      </w:r>
    </w:p>
    <w:p w:rsidR="00BE6563" w:rsidRDefault="00BE6563" w:rsidP="00BE6563">
      <w:pPr>
        <w:ind w:left="-993" w:firstLine="567"/>
        <w:jc w:val="both"/>
        <w:rPr>
          <w:lang w:val="sq-AL"/>
        </w:rPr>
      </w:pPr>
      <w:r>
        <w:rPr>
          <w:lang w:val="sq-AL"/>
        </w:rPr>
        <w:t xml:space="preserve">Soltan Sanjar 1147-nji ýylda üçünji gezek Horezme ýöriş edýär. Atsyz berk Hazarasp galasyna girýär, gala soltanyň goşuny tarapyndan gabalýar. Bu söweşde Atsyz ýeňilşe </w:t>
      </w:r>
      <w:r>
        <w:rPr>
          <w:lang w:val="sq-AL"/>
        </w:rPr>
        <w:lastRenderedPageBreak/>
        <w:t>sezewar bolýar. Adamlaryň uly töwellalary netijesinde, soltan ýene-de Atsyzy bagyşlaýar. Ýaraşykdan soň, Atsyz soltanyň garşysyna çykmaýar.</w:t>
      </w:r>
    </w:p>
    <w:p w:rsidR="00BE6563" w:rsidRPr="00BE6563" w:rsidRDefault="00BE6563" w:rsidP="00BE6563">
      <w:pPr>
        <w:ind w:left="-993" w:firstLine="567"/>
        <w:jc w:val="both"/>
        <w:rPr>
          <w:lang w:val="sq-AL"/>
        </w:rPr>
      </w:pPr>
      <w:r>
        <w:rPr>
          <w:lang w:val="sq-AL"/>
        </w:rPr>
        <w:t xml:space="preserve">Soltan Sanjar ýesir düşen wagty Atsyz oguzlara hat ýazyp, soltany bendilikden boşatmaga çagyrmak bilen çäklenmän, 1156-njy ýylda ogly Ilarslany ýanyna alyp, ägirt uly goşun bilen Şähristana gelýär. Ýöne 1156-njy ýylda Soltan Sanjar bendilikden gaçýar. Atsyz soltana hat iberip, özüniň tabynlygyny bildirýär. Emma </w:t>
      </w:r>
      <w:r>
        <w:rPr>
          <w:b/>
          <w:lang w:val="sq-AL"/>
        </w:rPr>
        <w:t xml:space="preserve">1156-njy ýylyň iýul aýynda </w:t>
      </w:r>
      <w:r w:rsidRPr="00BE6563">
        <w:rPr>
          <w:lang w:val="sq-AL"/>
        </w:rPr>
        <w:t>Atsyz 61 ýaşynda, ysmaz keseli bilen keselläp aradan çykýar.</w:t>
      </w:r>
    </w:p>
    <w:p w:rsidR="00BE6563" w:rsidRPr="00BE6563" w:rsidRDefault="00BE6563" w:rsidP="00BE6563">
      <w:pPr>
        <w:ind w:left="-993" w:firstLine="567"/>
        <w:jc w:val="both"/>
        <w:rPr>
          <w:lang w:val="sq-AL"/>
        </w:rPr>
      </w:pPr>
      <w:r w:rsidRPr="00BE6563">
        <w:rPr>
          <w:lang w:val="sq-AL"/>
        </w:rPr>
        <w:t>Şeýlelikde, soltan Atsyz Horezmiň özbaşdaklygyny gazanyp, dünýäden ötýär. 1157-nji ýylda bolsa 41 ýyllap Seljuk döwletini dolandyran beýik Soltan Sanjar dünýäden ötýär. Türkmen halkynyň taryhynda uly yz goýan Seljuklaryň zamanasy tamamlanýar. Köneürgenç türkmen döwleti barha kuwwatlanyp başlaýar.</w:t>
      </w:r>
    </w:p>
    <w:p w:rsidR="005C708B" w:rsidRPr="002956B7" w:rsidRDefault="005C708B" w:rsidP="00BE6563">
      <w:pPr>
        <w:ind w:left="-993" w:firstLine="567"/>
        <w:jc w:val="both"/>
        <w:rPr>
          <w:b/>
          <w:bCs/>
          <w:lang w:val="sq-AL"/>
        </w:rPr>
      </w:pPr>
    </w:p>
    <w:p w:rsidR="002956B7" w:rsidRDefault="00BE6563" w:rsidP="002956B7">
      <w:pPr>
        <w:pStyle w:val="a3"/>
        <w:numPr>
          <w:ilvl w:val="3"/>
          <w:numId w:val="1"/>
        </w:numPr>
        <w:tabs>
          <w:tab w:val="clear" w:pos="3060"/>
          <w:tab w:val="num" w:pos="426"/>
        </w:tabs>
        <w:ind w:hanging="3060"/>
        <w:jc w:val="both"/>
        <w:rPr>
          <w:b/>
          <w:bCs/>
          <w:lang w:val="tk-TM"/>
        </w:rPr>
      </w:pPr>
      <w:r w:rsidRPr="002956B7">
        <w:rPr>
          <w:b/>
          <w:bCs/>
          <w:lang w:val="sq-AL"/>
        </w:rPr>
        <w:t>Köneürgenç türkmenleriniň döwleti Il Arslanyň we Soltan Tekeşiň döwründe.</w:t>
      </w:r>
    </w:p>
    <w:p w:rsidR="002956B7" w:rsidRPr="002956B7" w:rsidRDefault="002956B7" w:rsidP="002956B7">
      <w:pPr>
        <w:pStyle w:val="a3"/>
        <w:ind w:left="3060"/>
        <w:jc w:val="both"/>
        <w:rPr>
          <w:b/>
          <w:bCs/>
          <w:lang w:val="tk-TM"/>
        </w:rPr>
      </w:pPr>
    </w:p>
    <w:p w:rsidR="00BE6563" w:rsidRDefault="00BE6563" w:rsidP="00BE6563">
      <w:pPr>
        <w:ind w:left="-993" w:firstLine="567"/>
        <w:jc w:val="both"/>
        <w:rPr>
          <w:lang w:val="sq-AL"/>
        </w:rPr>
      </w:pPr>
      <w:r>
        <w:rPr>
          <w:lang w:val="sq-AL"/>
        </w:rPr>
        <w:t>Horezmşa Il Arslan (1156 - 1172 ý.) Maryny, Nusaýy, Dehistany eýeläpdir. Horezmşa Il Arslan ýöriş edip, öz hökümdarlygyny Mawerannahra we Jende çenli giňeldipdir. Il Arslan 1172-nji ýylda Gürgençde aradan çykypdyr. Horezmşa Tekeş (1172 - 1200 ý.) Merkezi Aziýada iň kuwwatly soltanlaryň biri bolup, Nişapury, Reýi basyp alýar. Günbatar seljuklaryň üstüne ýöriş edip, söweşde soltan Togrul II öldürilýär. Soltan Tekeşiň hökümdarlyk eden ýyllary Köneürgenç türkmen döwletiniň çägi Syrderýadan Yraga çenli giňelipdir. Soltan Tekeşiň barha güýçlenmegi Bagdat halyfyna ýaramandyr. 1200-nji ýylda soltan Tekeş Bagdada ýöriş edýärkä dünýäden ötensoň, horezmşanyň goşuny Köneürgenje gaýdyp gelýär. Tekeş Gürgenje getirilip, özüniň gurduran aramgähinde jaýlanylýar.</w:t>
      </w:r>
    </w:p>
    <w:p w:rsidR="00BE6563" w:rsidRDefault="00BE6563" w:rsidP="00BE6563">
      <w:pPr>
        <w:ind w:left="-993" w:firstLine="567"/>
        <w:jc w:val="both"/>
        <w:rPr>
          <w:lang w:val="sq-AL"/>
        </w:rPr>
      </w:pPr>
      <w:r>
        <w:rPr>
          <w:lang w:val="sq-AL"/>
        </w:rPr>
        <w:t xml:space="preserve">Tekeşden soň horezmşalaryň tagtyna onuň ogly </w:t>
      </w:r>
      <w:r>
        <w:rPr>
          <w:b/>
          <w:i/>
          <w:lang w:val="sq-AL"/>
        </w:rPr>
        <w:t>Alaeddin</w:t>
      </w:r>
      <w:r>
        <w:rPr>
          <w:lang w:val="sq-AL"/>
        </w:rPr>
        <w:t xml:space="preserve"> </w:t>
      </w:r>
      <w:r>
        <w:rPr>
          <w:b/>
          <w:i/>
          <w:lang w:val="sq-AL"/>
        </w:rPr>
        <w:t>Muhammet(1200 - 1220 ý.)</w:t>
      </w:r>
      <w:r>
        <w:rPr>
          <w:lang w:val="sq-AL"/>
        </w:rPr>
        <w:t xml:space="preserve"> çykýar. Muhammet şa Mawerannahry elde saklamak üçin köp gezek Syrderýanyň kenarlarynda söweşýär. Garahytaýlylaryň paýtagty Otrary eýeleýär (1210 ý). Balh, Gazna welaýatlaryny eýeleýär we ol ýerleri ogly Jelaleddin Meňburua hökümdarlyga berýär. Muhammet şa özüne Soltan Sanjaryň derejesini dakýar, "Isgender Zülkarneýin" diýen lakamy alýar. Hytaýy basyp almagy ýüregine düwýär.</w:t>
      </w:r>
    </w:p>
    <w:p w:rsidR="00BE6563" w:rsidRDefault="00BE6563" w:rsidP="00BE6563">
      <w:pPr>
        <w:ind w:left="-993" w:firstLine="567"/>
        <w:jc w:val="both"/>
        <w:rPr>
          <w:lang w:val="sq-AL"/>
        </w:rPr>
      </w:pPr>
      <w:r>
        <w:rPr>
          <w:lang w:val="sq-AL"/>
        </w:rPr>
        <w:t>Muhammet şa Bagdat halyfy an-Nasyrdan ähli yslam ýurtlarynyň soltany hökmünde Horezmşanyň ykrar edilmegini talap edýär. Beýle ýagdaý bilen halyf ylalaşmaýar. Şonuň üçin hem 1217-nji ýylda Horezmşa goşun bilen Bagdada ýöriş edýär. Asadabat geçelgesine ýetende, güýçli gar ýagýar we goşunyň bir bölegi heläk bolýar. Alaeddin Muhammet mejbury ýagdaýda yzyna dolanýar. Şondan soň onuň işi oňuna bolmandyr.</w:t>
      </w:r>
    </w:p>
    <w:p w:rsidR="00BE6563" w:rsidRDefault="00BE6563" w:rsidP="00BE6563">
      <w:pPr>
        <w:ind w:left="-993" w:firstLine="567"/>
        <w:jc w:val="both"/>
        <w:rPr>
          <w:lang w:val="sq-AL"/>
        </w:rPr>
      </w:pPr>
      <w:r>
        <w:rPr>
          <w:lang w:val="sq-AL"/>
        </w:rPr>
        <w:t>Horezmşa Samarkantda, ejesi Türkan hatyn bolsa Gürgençde (Köneürgençde) hökümdarlyk edýärler. Horezmşa ejesiniň garşysyna gidip bilmeýär. Türkan hatyn öz diýenini ýöredýär. Köneürgenç türkmenleriniň döwletiniň şeýle güýçli ösen ýagdaýynda ýurduň içinde agzalalyk, gapma-garşylyklar başlaýar.</w:t>
      </w:r>
    </w:p>
    <w:p w:rsidR="00BE6563" w:rsidRDefault="00BE6563" w:rsidP="00BE6563">
      <w:pPr>
        <w:ind w:left="-993" w:firstLine="567"/>
        <w:jc w:val="both"/>
        <w:rPr>
          <w:lang w:val="sq-AL"/>
        </w:rPr>
      </w:pPr>
      <w:r>
        <w:rPr>
          <w:lang w:val="sq-AL"/>
        </w:rPr>
        <w:t>Netijede, şeýle ýagdaý Horezmşalar döwletiniň agyr synaga döz gelmän, Çingiz hanyň öňünde boýun egmegine getiripdir.</w:t>
      </w:r>
    </w:p>
    <w:p w:rsidR="00BE6563" w:rsidRDefault="00BE6563" w:rsidP="00BE6563">
      <w:pPr>
        <w:ind w:left="-993" w:firstLine="567"/>
        <w:jc w:val="both"/>
        <w:rPr>
          <w:lang w:val="sq-AL"/>
        </w:rPr>
      </w:pPr>
      <w:r>
        <w:rPr>
          <w:b/>
          <w:bCs/>
          <w:lang w:val="sq-AL"/>
        </w:rPr>
        <w:t xml:space="preserve">Gürgenjiň syýasy-medeni ösüşi. </w:t>
      </w:r>
      <w:r>
        <w:rPr>
          <w:lang w:val="sq-AL"/>
        </w:rPr>
        <w:t>Köneürgenç türkmen döwleti</w:t>
      </w:r>
      <w:r>
        <w:rPr>
          <w:b/>
          <w:bCs/>
          <w:lang w:val="sq-AL"/>
        </w:rPr>
        <w:t xml:space="preserve"> </w:t>
      </w:r>
      <w:r>
        <w:rPr>
          <w:lang w:val="sq-AL"/>
        </w:rPr>
        <w:t xml:space="preserve">XII - XIII asyrlaryň sepgidinde Merkezi Aziýany, Owganystany, Demirgazyk Hindistany, Eýrany, Yragy öz tabynlygynda saklapdyr. Köneürgenç türkmenleriniň döwletiniň garamagynda 400-den gowrak şäher bolupdyr. Ýurtda ekerançylyk, senetçilik, hünärmentçilik ylym we medeniýet </w:t>
      </w:r>
      <w:r>
        <w:rPr>
          <w:lang w:val="sq-AL"/>
        </w:rPr>
        <w:lastRenderedPageBreak/>
        <w:t>uly ösüşlere eýe bolupdyr. Ajaýyp şahyrlar, edebiýatçylar, taryhçylar, ylym adamlary Horezmde jemlenipdir.</w:t>
      </w:r>
    </w:p>
    <w:p w:rsidR="00BE6563" w:rsidRDefault="00BE6563" w:rsidP="00BE6563">
      <w:pPr>
        <w:ind w:left="-993" w:firstLine="567"/>
        <w:jc w:val="both"/>
        <w:rPr>
          <w:lang w:val="sq-AL"/>
        </w:rPr>
      </w:pPr>
      <w:r>
        <w:rPr>
          <w:lang w:val="sq-AL"/>
        </w:rPr>
        <w:t>Köneürgenç türkmen döwletiniň paýtagty Gürgenç medeniýetiň, ylmyň, hünärmentçiligiň we söwdanyň iri merkezine öwrülipdir. Şäherde uly ymaratlaryň gurluşygy alnyp barlypdyr. Gürgenjiň hünärmentçilik önümleri dünýäniň köp ýurtlarynda şöhratlanypdyr. Horezm Beýik Ýüpek ýolunyň çatrygynda ýerleşendigi sebäpli, Gürgenje dürli ýurtlardan täjirler, söwdagärler haryt getiripdirler. Olaryň getiren harytlary Horezmiň üsti bilen Alynky Aziýa we Ýewropa ýurtlaryna-da äkidilipdir.</w:t>
      </w:r>
    </w:p>
    <w:p w:rsidR="00BE6563" w:rsidRDefault="00BE6563" w:rsidP="00BE6563">
      <w:pPr>
        <w:ind w:left="-993" w:firstLine="567"/>
        <w:jc w:val="both"/>
        <w:rPr>
          <w:lang w:val="sq-AL"/>
        </w:rPr>
      </w:pPr>
      <w:r>
        <w:rPr>
          <w:lang w:val="sq-AL"/>
        </w:rPr>
        <w:t>Köneürgenç türkmenleriniň döwletinde altyn dinardan başga-da, mis pullar hem söwda dolanyşygynda ýörgünli bolupdyr. Täjirler Wolga derýasynyň ýokary akymyndaky halklar bilen söwda aragatnaşygyny ýola goýupdyrlar. 01 ýerden dürli-dürli haýwanlaryň derilerini getiripdirler. Şol döwürde Gäwürgala, Galalygyr, Zamahşar, Şasenem we beýleki köne galalarda ýaşaýyş gyzgalaňly häsiýete eýe bolýar. Bu şäherlerde hem senetçilik, söwda çalt depginde ösüp başlaýar.</w:t>
      </w:r>
    </w:p>
    <w:p w:rsidR="00BE6563" w:rsidRDefault="00BE6563" w:rsidP="00BE6563">
      <w:pPr>
        <w:ind w:left="-993" w:firstLine="567"/>
        <w:jc w:val="both"/>
        <w:rPr>
          <w:b/>
          <w:noProof/>
          <w:lang w:val="sq-AL"/>
        </w:rPr>
      </w:pPr>
    </w:p>
    <w:p w:rsidR="005C708B" w:rsidRPr="00A45409" w:rsidRDefault="005C708B" w:rsidP="005C708B">
      <w:pPr>
        <w:rPr>
          <w:b/>
          <w:noProof/>
          <w:lang w:val="sq-AL"/>
        </w:rPr>
      </w:pPr>
      <w:r>
        <w:rPr>
          <w:b/>
          <w:noProof/>
          <w:lang w:val="tk-TM"/>
        </w:rPr>
        <w:t>3. Mongol döwleti we onuň Köneürgenç Türkmen döwleti bilen gatnaşygy.</w:t>
      </w:r>
    </w:p>
    <w:p w:rsidR="00BE6563" w:rsidRDefault="00BE6563" w:rsidP="00BE6563">
      <w:pPr>
        <w:ind w:left="-993" w:firstLine="567"/>
        <w:jc w:val="both"/>
        <w:rPr>
          <w:lang w:val="sq-AL"/>
        </w:rPr>
      </w:pPr>
    </w:p>
    <w:p w:rsidR="00BE6563" w:rsidRDefault="00BE6563" w:rsidP="00BE6563">
      <w:pPr>
        <w:ind w:left="-993" w:firstLine="567"/>
        <w:jc w:val="both"/>
        <w:rPr>
          <w:lang w:val="sq-AL"/>
        </w:rPr>
      </w:pPr>
      <w:r>
        <w:rPr>
          <w:lang w:val="sq-AL"/>
        </w:rPr>
        <w:t>Mongol döwleti we onuň Köneürgenç döwleti bilen gatnaşygy. Mongollaryň Mawerannahry basyp almagy we Gürgenji ýumurmagy</w:t>
      </w:r>
    </w:p>
    <w:p w:rsidR="00BE6563" w:rsidRDefault="00BE6563" w:rsidP="00BE6563">
      <w:pPr>
        <w:ind w:left="-993" w:firstLine="567"/>
        <w:jc w:val="both"/>
        <w:rPr>
          <w:lang w:val="sq-AL"/>
        </w:rPr>
      </w:pPr>
      <w:r>
        <w:rPr>
          <w:lang w:val="sq-AL"/>
        </w:rPr>
        <w:t>Mongol döwletiniň döremegi. XIII asyryň başynda Mongoliýanyň sähralyklarynda çarwa taypalarynyň birleşmesi döräpdir. Mongollar birnäçe taýpalara, olar hem öz gezeginde tirelere bölünipdirler. Mongollaryň iň uly taýpasy tatarlar bolupdyr. Mongol taýpalaryny birleşdiren we döwleti esaslandyran tatarlaryň serkerdesi Temuçin bolupdyr.</w:t>
      </w:r>
    </w:p>
    <w:p w:rsidR="00BE6563" w:rsidRDefault="00BE6563" w:rsidP="00BE6563">
      <w:pPr>
        <w:ind w:left="-993" w:firstLine="567"/>
        <w:jc w:val="both"/>
        <w:rPr>
          <w:lang w:val="sq-AL"/>
        </w:rPr>
      </w:pPr>
      <w:r>
        <w:rPr>
          <w:lang w:val="sq-AL"/>
        </w:rPr>
        <w:t>Ol 1206-njy ýylda Çingiz han adyny alýar we ummasyz köp, berk tertip - düzgünli goşun jemleýär. Söweşe jemlenen mongol atlylary on-ondan bölünipdirler. 100-lük, 1000-lük, 10000-lük görnüşinde düzülipdir. On müňlüge tümen diýlipdir we özbaşyna hereket edip, galalary basyp almaga ukyply bolupdyr. Mongol nökerleriniň ok-ýaraglary, azygy, münülýän we ätiýaçlyk atlary elmydama ýanynda taýyn durupdyr. Goşunlara Çingiz hanyň özi bilen bir hatarda 4 ogly: Juçy, Çagataý, Ugedeý, Tuluý hem-de iki sany meşhur serkerdesi Jebe we Subudaý baştutanlyk edipdirler.</w:t>
      </w:r>
    </w:p>
    <w:p w:rsidR="00BE6563" w:rsidRDefault="00BE6563" w:rsidP="00BE6563">
      <w:pPr>
        <w:ind w:left="-993" w:firstLine="567"/>
        <w:jc w:val="both"/>
        <w:rPr>
          <w:lang w:val="sq-AL"/>
        </w:rPr>
      </w:pPr>
      <w:r>
        <w:rPr>
          <w:lang w:val="sq-AL"/>
        </w:rPr>
        <w:t>Çingiz han doglanda, gözi gandan doly bolup doglupdyr. Çingiz hanyň tugunda 9 sany ýak öküziniň ýaly bolnpdyr. Çingiz hanyň tagtyna ýagyň - öküzçäniň hamy dnşelip, "Çingiz han bir öküzçäniň hamynyň üstünde oturyp, dünýäni dolandyrypdyr" diýilýän rowaýatlar bar.</w:t>
      </w:r>
    </w:p>
    <w:p w:rsidR="005C708B" w:rsidRDefault="00BE6563" w:rsidP="005C708B">
      <w:pPr>
        <w:ind w:left="-993" w:firstLine="567"/>
        <w:jc w:val="both"/>
        <w:rPr>
          <w:lang w:val="tk-TM"/>
        </w:rPr>
      </w:pPr>
      <w:r>
        <w:rPr>
          <w:lang w:val="sq-AL"/>
        </w:rPr>
        <w:t>Çingiz han goşnuy bilen Hytaýy basyp almaga ugrapdyr we Beýik Hytaý diwarlaryndan geçip, 1215-nji ýylda paýtagt Pekini eýeläpdir. Hytaýyň bar baýlygy we ösen harby tehnikasy, gala ýykýan gurallary Çingiz hanyň eline düşýär. Indi onuň öňünde durup biljek güýç hiç ýerde ýokdy.</w:t>
      </w:r>
    </w:p>
    <w:p w:rsidR="00BE6563" w:rsidRDefault="00BE6563" w:rsidP="005C708B">
      <w:pPr>
        <w:ind w:left="-993" w:firstLine="567"/>
        <w:jc w:val="both"/>
        <w:rPr>
          <w:lang w:val="sq-AL"/>
        </w:rPr>
      </w:pPr>
      <w:r w:rsidRPr="005C708B">
        <w:rPr>
          <w:i/>
          <w:lang w:val="sq-AL"/>
        </w:rPr>
        <w:t>Çingiz han. Muhammet şa.</w:t>
      </w:r>
      <w:r>
        <w:rPr>
          <w:lang w:val="sq-AL"/>
        </w:rPr>
        <w:t xml:space="preserve"> Horezmşa Muhammet Mawerannahry eýeländen soň, özüni Çingiz handan pes tutmandyr, özüne Isgender Zülkarnaý, ikinji Soltan Sanjar atlaryny berip, Hytaýy basyp almagy arzuw edipdir. Emma Çingiz hanyň özünden öňürti Hytaýy basyp alandygyny eşiden Muhammet şa howpa düşýär. Çingiz han baradaky ýaýran gürrüňleri barlamak üçin Mongoliýa tarap ilçileri iberýär. Horezm şanyň ilçileri birnäçe wagtdan soň, Pekinde Çingiz han tarapyn-dan sypaýyçylyk bilen kabul edilýär.</w:t>
      </w:r>
      <w:r>
        <w:rPr>
          <w:lang w:val="sq-AL"/>
        </w:rPr>
        <w:tab/>
      </w:r>
      <w:r>
        <w:rPr>
          <w:lang w:val="sq-AL"/>
        </w:rPr>
        <w:tab/>
      </w:r>
    </w:p>
    <w:p w:rsidR="00BE6563" w:rsidRDefault="00BE6563" w:rsidP="00BE6563">
      <w:pPr>
        <w:ind w:left="-993" w:firstLine="567"/>
        <w:jc w:val="both"/>
        <w:rPr>
          <w:lang w:val="sq-AL"/>
        </w:rPr>
      </w:pPr>
      <w:r>
        <w:rPr>
          <w:lang w:val="sq-AL"/>
        </w:rPr>
        <w:t xml:space="preserve">Çingiz han Muhammet şa barada köp zat bilýändigini we ony Günbataryň patyşasy hasaplandygyny aýdyp, ilçileri sowgat bilen yzyna ugradýar. Söwda kerwenleri iki ýurduň </w:t>
      </w:r>
      <w:r>
        <w:rPr>
          <w:lang w:val="sq-AL"/>
        </w:rPr>
        <w:lastRenderedPageBreak/>
        <w:t>arasynda gatnamagyny dowam edipdir. Çingiz hanyň Horezme gaýdan ilçilerine, asly Horezmli baý täjir Mahmyt Ýalawaç baştutanlyk edipdir. Çingiz hanyň iberen hatynyň ahyrynda, onuň Muhammet şany öz ogullarynyň biri ýaly görýändigini aýdypdyr.</w:t>
      </w:r>
      <w:r>
        <w:rPr>
          <w:lang w:val="sq-AL"/>
        </w:rPr>
        <w:tab/>
      </w:r>
      <w:r>
        <w:rPr>
          <w:lang w:val="sq-AL"/>
        </w:rPr>
        <w:tab/>
      </w:r>
      <w:r>
        <w:rPr>
          <w:lang w:val="sq-AL"/>
        </w:rPr>
        <w:tab/>
        <w:t>Beýle diýmek "Men seni öz hyzmatkärim ýaly görýärin" diýmegi aňladypdyr. Muhammet şa Ýalawaja haýbat atyp, Çingiz han barada hakykaty aýtmagy talap edipdir. Mahmyt Ýalawaç şeýle jogap beripdir: "Siziň Alyhezretiňiz, goşunlaryň Çingiz hanyň goşunlarynyn öňünde edil garaňky gijäniň içindäki tüsse ýalydyr". Mahmyt Ýalawaç Çingiz hanyň ýanyna Horezmşanyň ýagdaýy barada doly maglumatlary eltipdir.</w:t>
      </w:r>
      <w:r>
        <w:rPr>
          <w:lang w:val="sq-AL"/>
        </w:rPr>
        <w:tab/>
      </w:r>
      <w:r>
        <w:rPr>
          <w:lang w:val="sq-AL"/>
        </w:rPr>
        <w:tab/>
      </w:r>
      <w:r>
        <w:rPr>
          <w:lang w:val="sq-AL"/>
        </w:rPr>
        <w:tab/>
      </w:r>
      <w:r>
        <w:rPr>
          <w:lang w:val="sq-AL"/>
        </w:rPr>
        <w:tab/>
        <w:t>1218-nji yylda Çingiz han Horezmşa bilen şertnama baglaşmak tabşyrygy bilen, öz ilçilerini köp gymmatbaha sowgatlar bilen uly kerwene goşup iberýär. Bu kerwen Syrderýanyň kenaryndaky Otrar şäherçesinde düşläninde, şäher häkimi, Muhammet şanyň dayysy Gaýyrhan, kerwendäki 450 adamyň ählisini içalylykda aýplap tussag edýär we kerweni talaň edip, ählisini ölüme höküm edipdir. Diňe bir düýekeş sypyp gaçýar we ähli wakany Çingiz hana ýetirýär.</w:t>
      </w:r>
      <w:r>
        <w:rPr>
          <w:lang w:val="sq-AL"/>
        </w:rPr>
        <w:tab/>
      </w:r>
      <w:r>
        <w:rPr>
          <w:lang w:val="sq-AL"/>
        </w:rPr>
        <w:tab/>
      </w:r>
    </w:p>
    <w:p w:rsidR="00BE6563" w:rsidRPr="005C708B" w:rsidRDefault="00BE6563" w:rsidP="005C708B">
      <w:pPr>
        <w:ind w:left="-993" w:firstLine="567"/>
        <w:jc w:val="both"/>
        <w:rPr>
          <w:lang w:val="tk-TM"/>
        </w:rPr>
      </w:pPr>
      <w:r>
        <w:rPr>
          <w:lang w:val="sq-AL"/>
        </w:rPr>
        <w:t>Emma Çingiz han gazabyny saklap, Horezme täzeden ilçilerini iberipdir. Bu gezek Muhammet şanyň özi gedemlik bilen baş ilçini öldürmegi, beýlekileriniň sakgalyny kesip, yzlaryna kowup goýbermegi buýrupdyr. Sakgaly kesilen ilçiler Çingiz hanyň ýanyna gaýdyp gelipdir we şondan soň Çingiz han Horezme ýöriş etmegi ymykly ýüregine düwüpdir.</w:t>
      </w:r>
      <w:r>
        <w:rPr>
          <w:lang w:val="sq-AL"/>
        </w:rPr>
        <w:tab/>
        <w:t>Muhammet şa ýurdunda öz raýatlaryna hem rehimsizligi, zulumy rowa görüpdir. Salgytlar telim esse köpelipdir, soňabaka yylda 3 gezek hyraç ýygnap başlapdyrlar. Şol sebäpden halkyň arasynda Muhammet şa nälet okaýanlaryň sany artypdyr.</w:t>
      </w:r>
      <w:r>
        <w:rPr>
          <w:lang w:val="sq-AL"/>
        </w:rPr>
        <w:tab/>
      </w:r>
      <w:r w:rsidRPr="003D7945">
        <w:rPr>
          <w:lang w:val="sq-AL"/>
        </w:rPr>
        <w:tab/>
      </w:r>
      <w:r>
        <w:rPr>
          <w:lang w:val="sq-AL"/>
        </w:rPr>
        <w:t>Muhammet şanyň ejesi Türkan hatyn hem örän hilegär we yzgytsyzlyk bilen döwlet işine gatyşypdyr. Abraýly kethudalary, serkerdeleri köşkden kowupdyr, özüne garyndaş gypjakly hyzmatkärlere belent wezipeieri beripdir. Gypjakly serkerdeler Muhammet şanyň permanlaryna gulak hem asmandyrlar. Gürgenjiň şyh – mollalary hem Muhammet şanyň we Türkan hatynyň edýän işlerinden ýaňa gazaba münüpdirler. Şeýle ýagdaý Çingiz hanyň Horezme ýöri</w:t>
      </w:r>
      <w:r w:rsidR="005C708B">
        <w:rPr>
          <w:lang w:val="sq-AL"/>
        </w:rPr>
        <w:t>şini has aňsatlaşdyrypdyr.</w:t>
      </w:r>
      <w:r w:rsidR="005C708B">
        <w:rPr>
          <w:lang w:val="sq-AL"/>
        </w:rPr>
        <w:tab/>
      </w:r>
      <w:r w:rsidR="005C708B">
        <w:rPr>
          <w:lang w:val="sq-AL"/>
        </w:rPr>
        <w:tab/>
      </w:r>
      <w:r w:rsidR="005C708B">
        <w:rPr>
          <w:lang w:val="sq-AL"/>
        </w:rPr>
        <w:tab/>
      </w:r>
      <w:r w:rsidR="005C708B">
        <w:rPr>
          <w:lang w:val="sq-AL"/>
        </w:rPr>
        <w:tab/>
      </w:r>
      <w:r w:rsidR="005C708B">
        <w:rPr>
          <w:lang w:val="sq-AL"/>
        </w:rPr>
        <w:tab/>
      </w:r>
    </w:p>
    <w:p w:rsidR="00BE6563" w:rsidRDefault="00BE6563" w:rsidP="00BE6563">
      <w:pPr>
        <w:ind w:left="-993" w:firstLine="567"/>
        <w:jc w:val="both"/>
        <w:rPr>
          <w:lang w:val="sq-AL"/>
        </w:rPr>
      </w:pPr>
      <w:r>
        <w:rPr>
          <w:lang w:val="sq-AL"/>
        </w:rPr>
        <w:t>Mawerannahryň basylyp alynmagy. Urşuň gutulgysyzlygyna gözi ýeten Muhammet şa harby maslahat geçiripdir. Horezmşalar döwletiniň ruhy sütüni hasaplanan Şyhabeddin Hywaky, şanyň ogly Jelaleddin Meňburny we birnäçe serkerdeler ähli goşuny Syrderýanyň kenaryna jemläp, duşman bilen aýgytly söweşmegi teklip edipdirler.</w:t>
      </w:r>
    </w:p>
    <w:p w:rsidR="00BE6563" w:rsidRDefault="00BE6563" w:rsidP="00BE6563">
      <w:pPr>
        <w:ind w:left="-993" w:firstLine="567"/>
        <w:jc w:val="both"/>
        <w:rPr>
          <w:lang w:val="sq-AL"/>
        </w:rPr>
      </w:pPr>
      <w:r>
        <w:rPr>
          <w:lang w:val="sq-AL"/>
        </w:rPr>
        <w:t>Emma Muhammet şa goşuny birnäçe böleklere bölüp, öz esasy güýjüni dürli şäherleri we galalary goramaga dargadypdyr. Häkimlere we raýatlara her kim özüni goramaly diýen manyly permanlary iberipdir. Jelaleddin atasyndan goşunlary özüniň baş bolmagynda söweşe ibermegi sorapdyr, emma şa beýle etmäge rugsat bermändir. Horezmşanyň ýeňilmeginiň esasy sebäbi onuň harby hereketleriniň Çingiz hanyň söweş ussatlygynyň öňünde güýçsüz we gowşak bolmagydyr.</w:t>
      </w:r>
      <w:r>
        <w:rPr>
          <w:lang w:val="sq-AL"/>
        </w:rPr>
        <w:tab/>
      </w:r>
      <w:r>
        <w:rPr>
          <w:lang w:val="sq-AL"/>
        </w:rPr>
        <w:tab/>
      </w:r>
      <w:r>
        <w:rPr>
          <w:lang w:val="sq-AL"/>
        </w:rPr>
        <w:tab/>
      </w:r>
      <w:r>
        <w:rPr>
          <w:lang w:val="sq-AL"/>
        </w:rPr>
        <w:tab/>
      </w:r>
      <w:r>
        <w:rPr>
          <w:lang w:val="sq-AL"/>
        </w:rPr>
        <w:tab/>
      </w:r>
      <w:r>
        <w:rPr>
          <w:lang w:val="sq-AL"/>
        </w:rPr>
        <w:tab/>
      </w:r>
    </w:p>
    <w:p w:rsidR="00BE6563" w:rsidRPr="003D7945" w:rsidRDefault="00BE6563" w:rsidP="00BE6563">
      <w:pPr>
        <w:ind w:left="-993" w:firstLine="567"/>
        <w:jc w:val="both"/>
        <w:rPr>
          <w:lang w:val="sq-AL"/>
        </w:rPr>
      </w:pPr>
      <w:r>
        <w:rPr>
          <w:lang w:val="sq-AL"/>
        </w:rPr>
        <w:t>1219-njy yylda Çingiz han 200 müňlük atly goşuny bilen Merkezi</w:t>
      </w:r>
      <w:r>
        <w:rPr>
          <w:lang w:val="sq-AL"/>
        </w:rPr>
        <w:tab/>
        <w:t xml:space="preserve"> Aziýa tarap ýola düşýär. Mongollara söwda kerwenleri ýol görkezipdirler we Çingiz han ilki bilen Otrar galasyny gabaýar. Syrderýanyň kenaryndaky bu gala 6 aýlap gabawda saklanandan soň, zabt edilip alynýar. Şol ýerde Çingiz han goşunyň bir bölegi bilen, öz ogly Juçyny Syrderýanyň aşak akymyndaky şäherleri eýelemäge, Çagataý bilen Ugedeýi Gürgenji eýelemäge iberýär. Çingiz hanyň özi Tuluý bilen Buharany, Samarkandy we Mawerannahryň beýleki şäherlerini basyp almaga ugrapdyr.</w:t>
      </w:r>
      <w:r>
        <w:rPr>
          <w:lang w:val="sq-AL"/>
        </w:rPr>
        <w:tab/>
      </w:r>
      <w:r>
        <w:rPr>
          <w:lang w:val="sq-AL"/>
        </w:rPr>
        <w:tab/>
      </w:r>
      <w:r>
        <w:rPr>
          <w:lang w:val="sq-AL"/>
        </w:rPr>
        <w:tab/>
      </w:r>
      <w:r>
        <w:rPr>
          <w:lang w:val="sq-AL"/>
        </w:rPr>
        <w:tab/>
      </w:r>
      <w:r>
        <w:rPr>
          <w:lang w:val="sq-AL"/>
        </w:rPr>
        <w:tab/>
      </w:r>
    </w:p>
    <w:p w:rsidR="00BE6563" w:rsidRDefault="00BE6563" w:rsidP="00BE6563">
      <w:pPr>
        <w:ind w:left="-993" w:firstLine="567"/>
        <w:jc w:val="both"/>
        <w:rPr>
          <w:lang w:val="sq-AL"/>
        </w:rPr>
      </w:pPr>
      <w:r>
        <w:rPr>
          <w:lang w:val="sq-AL"/>
        </w:rPr>
        <w:t xml:space="preserve">1220-nji yylyň fewral aýynda Çingiz hanyň goşuny Buharany gabapdyr. Galadaky 12 müň goşunyň serkerdeleri we şäher häkimi boýun egip, galanyň derwezesini açypdyrlar. </w:t>
      </w:r>
      <w:r>
        <w:rPr>
          <w:lang w:val="sq-AL"/>
        </w:rPr>
        <w:lastRenderedPageBreak/>
        <w:t>Diňe 400 sany batyr esgerler birnäçe günläp duşman bilen söweşipdir.</w:t>
      </w:r>
      <w:r>
        <w:rPr>
          <w:lang w:val="sq-AL"/>
        </w:rPr>
        <w:tab/>
      </w:r>
      <w:r>
        <w:rPr>
          <w:lang w:val="sq-AL"/>
        </w:rPr>
        <w:tab/>
      </w:r>
      <w:r>
        <w:rPr>
          <w:lang w:val="sq-AL"/>
        </w:rPr>
        <w:tab/>
      </w:r>
      <w:r>
        <w:rPr>
          <w:lang w:val="sq-AL"/>
        </w:rPr>
        <w:tab/>
        <w:t>Çingiz hanyň buýrugy bilen Buharanyň ähli ilaty meýdana kowlup çykarylýar. Ýaş we daýaw adamlary gabawa düşen beýleki galalary ýykmaga kowup äkidýärler. Buharany doly talap, ýumrup we otlap bolanlaryndan soň, Çingiz han Mawerannahryň paýtagty Samarkanda tarap ýola düşýär.</w:t>
      </w:r>
      <w:r>
        <w:rPr>
          <w:lang w:val="sq-AL"/>
        </w:rPr>
        <w:tab/>
      </w:r>
      <w:r>
        <w:rPr>
          <w:lang w:val="sq-AL"/>
        </w:rPr>
        <w:tab/>
      </w:r>
      <w:r>
        <w:rPr>
          <w:lang w:val="sq-AL"/>
        </w:rPr>
        <w:tab/>
      </w:r>
    </w:p>
    <w:p w:rsidR="00BE6563" w:rsidRDefault="00BE6563" w:rsidP="00BE6563">
      <w:pPr>
        <w:ind w:left="-993" w:firstLine="567"/>
        <w:jc w:val="both"/>
        <w:rPr>
          <w:lang w:val="sq-AL"/>
        </w:rPr>
      </w:pPr>
      <w:r>
        <w:rPr>
          <w:lang w:val="sq-AL"/>
        </w:rPr>
        <w:t>Buharanyň başyna düşen elhenç waka hakyndaky habarlar, adamlardaky howsalalary we gorkyny has-da artdyrýar. Baryndan beteri ýurduň eýesi Muhammet şa gorkudan ýaňa, akylyny ýitiren ýaly bolýar. Münejjimler Muhammet şanyň ýaman ýyldyza sataşandygyny aýdýarlar. Muhammet şanyň 400 müňe golaý goşuny ýurduň dürli ýerlerine dargadylypdyr. Muhammet şa Samarkandyň goranyş galasyny gurýanlaryň ýanyna baryp: "Eger mongollaryň her bir atlysy, öz gamçylaryny biziň üstümize taşlasalar, gömlüp galarys" diýip,hemmeleri ruhdan düşüripdir. Özi bolsa goşun ýygnamak bahanasy bilen Owganystana, ondan aňryk Gürgene gaçypdyr. Çingiz han Muhammet şany tutup getirmek üçin özüniň baş serkerdeleri Jebe we Subudaýy 30 müň atly bilen kowga iberipdir. Muhammet şa gorkusyna Hazar deňziniň çetki adalarynyň birinde gizlenýär we şol ýerde 1220-nji ýylda dünýäden ötýär. Baştutansyz galan ýurdy mongollar rehimsizlik bilen basgylapdyrlar. Türkan hatyn hem tutulyp, Çingiz hana ýesirlige iberilipdir.</w:t>
      </w:r>
      <w:r>
        <w:rPr>
          <w:lang w:val="sq-AL"/>
        </w:rPr>
        <w:tab/>
      </w:r>
    </w:p>
    <w:p w:rsidR="00BE6563" w:rsidRDefault="00BE6563" w:rsidP="00BE6563">
      <w:pPr>
        <w:ind w:left="-993" w:firstLine="567"/>
        <w:jc w:val="both"/>
        <w:rPr>
          <w:lang w:val="tk-TM"/>
        </w:rPr>
      </w:pPr>
    </w:p>
    <w:p w:rsidR="002956B7" w:rsidRDefault="002956B7" w:rsidP="00BE6563">
      <w:pPr>
        <w:ind w:left="-993" w:firstLine="567"/>
        <w:jc w:val="both"/>
        <w:rPr>
          <w:lang w:val="tk-TM"/>
        </w:rPr>
      </w:pPr>
    </w:p>
    <w:p w:rsidR="002956B7" w:rsidRPr="002956B7" w:rsidRDefault="002956B7" w:rsidP="00BE6563">
      <w:pPr>
        <w:ind w:left="-993" w:firstLine="567"/>
        <w:jc w:val="both"/>
        <w:rPr>
          <w:lang w:val="tk-TM"/>
        </w:rPr>
      </w:pPr>
    </w:p>
    <w:p w:rsidR="002956B7" w:rsidRPr="002956B7" w:rsidRDefault="002956B7" w:rsidP="002956B7">
      <w:pPr>
        <w:pStyle w:val="a3"/>
        <w:numPr>
          <w:ilvl w:val="0"/>
          <w:numId w:val="5"/>
        </w:numPr>
        <w:rPr>
          <w:b/>
          <w:noProof/>
          <w:lang w:val="sq-AL"/>
        </w:rPr>
      </w:pPr>
      <w:r w:rsidRPr="002956B7">
        <w:rPr>
          <w:b/>
          <w:noProof/>
          <w:lang w:val="tk-TM"/>
        </w:rPr>
        <w:t>Jelaleddiniň Mongollara garşy söweşleri.</w:t>
      </w:r>
    </w:p>
    <w:p w:rsidR="002956B7" w:rsidRPr="002956B7" w:rsidRDefault="002956B7" w:rsidP="002956B7">
      <w:pPr>
        <w:pStyle w:val="a3"/>
        <w:ind w:left="1080"/>
        <w:rPr>
          <w:b/>
          <w:noProof/>
          <w:lang w:val="sq-AL"/>
        </w:rPr>
      </w:pPr>
    </w:p>
    <w:p w:rsidR="002956B7" w:rsidRPr="002956B7" w:rsidRDefault="002956B7" w:rsidP="002956B7">
      <w:pPr>
        <w:autoSpaceDE w:val="0"/>
        <w:autoSpaceDN w:val="0"/>
        <w:adjustRightInd w:val="0"/>
        <w:ind w:left="-992" w:firstLine="567"/>
        <w:jc w:val="both"/>
        <w:rPr>
          <w:rFonts w:eastAsia="TimesNewRomanPSMT"/>
          <w:lang w:val="en-US"/>
        </w:rPr>
      </w:pPr>
      <w:r w:rsidRPr="002956B7">
        <w:rPr>
          <w:rFonts w:eastAsia="TimesNewRomanPSMT"/>
          <w:lang w:val="sq-AL"/>
        </w:rPr>
        <w:t xml:space="preserve">Çingiz han bilen bolan gazaply söweşlerde şowsuzlyga uçran Muhammet şa ýurdundan mejbury ýagdaýda gidip, 1220-nji ýylda Hazar deňziniň adalarynyň birinde aradan çykýar. </w:t>
      </w:r>
      <w:proofErr w:type="spellStart"/>
      <w:proofErr w:type="gramStart"/>
      <w:r>
        <w:rPr>
          <w:rFonts w:eastAsia="TimesNewRomanPSMT"/>
          <w:lang w:val="en-US"/>
        </w:rPr>
        <w:t>Onuň</w:t>
      </w:r>
      <w:proofErr w:type="spellEnd"/>
      <w:r>
        <w:rPr>
          <w:rFonts w:eastAsia="TimesNewRomanPSMT"/>
          <w:lang w:val="en-US"/>
        </w:rPr>
        <w:t xml:space="preserve"> </w:t>
      </w:r>
      <w:proofErr w:type="spellStart"/>
      <w:r>
        <w:rPr>
          <w:rFonts w:eastAsia="TimesNewRomanPSMT"/>
          <w:lang w:val="en-US"/>
        </w:rPr>
        <w:t>ogly</w:t>
      </w:r>
      <w:proofErr w:type="spellEnd"/>
      <w:r>
        <w:rPr>
          <w:rFonts w:eastAsia="TimesNewRomanPSMT"/>
          <w:lang w:val="en-US"/>
        </w:rPr>
        <w:t xml:space="preserve"> </w:t>
      </w:r>
      <w:proofErr w:type="spellStart"/>
      <w:r>
        <w:rPr>
          <w:rFonts w:eastAsia="TimesNewRomanPSMT"/>
          <w:lang w:val="en-US"/>
        </w:rPr>
        <w:t>Jelaleddin</w:t>
      </w:r>
      <w:proofErr w:type="spellEnd"/>
      <w:r>
        <w:rPr>
          <w:rFonts w:eastAsia="TimesNewRomanPSMT"/>
          <w:lang w:val="en-US"/>
        </w:rPr>
        <w:t xml:space="preserve"> </w:t>
      </w:r>
      <w:proofErr w:type="spellStart"/>
      <w:r>
        <w:rPr>
          <w:rFonts w:eastAsia="TimesNewRomanPSMT"/>
          <w:lang w:val="en-US"/>
        </w:rPr>
        <w:t>mongollara</w:t>
      </w:r>
      <w:proofErr w:type="spellEnd"/>
      <w:r>
        <w:rPr>
          <w:rFonts w:eastAsia="TimesNewRomanPSMT"/>
          <w:lang w:val="en-US"/>
        </w:rPr>
        <w:t xml:space="preserve"> </w:t>
      </w:r>
      <w:proofErr w:type="spellStart"/>
      <w:r>
        <w:rPr>
          <w:rFonts w:eastAsia="TimesNewRomanPSMT"/>
          <w:lang w:val="en-US"/>
        </w:rPr>
        <w:t>garşy</w:t>
      </w:r>
      <w:proofErr w:type="spellEnd"/>
      <w:r>
        <w:rPr>
          <w:rFonts w:eastAsia="TimesNewRomanPSMT"/>
          <w:lang w:val="en-US"/>
        </w:rPr>
        <w:t xml:space="preserve"> </w:t>
      </w:r>
      <w:proofErr w:type="spellStart"/>
      <w:r>
        <w:rPr>
          <w:rFonts w:eastAsia="TimesNewRomanPSMT"/>
          <w:lang w:val="en-US"/>
        </w:rPr>
        <w:t>gaýduwsyz</w:t>
      </w:r>
      <w:proofErr w:type="spellEnd"/>
      <w:r>
        <w:rPr>
          <w:rFonts w:eastAsia="TimesNewRomanPSMT"/>
          <w:lang w:val="en-US"/>
        </w:rPr>
        <w:t xml:space="preserve"> </w:t>
      </w:r>
      <w:proofErr w:type="spellStart"/>
      <w:r>
        <w:rPr>
          <w:rFonts w:eastAsia="TimesNewRomanPSMT"/>
          <w:lang w:val="en-US"/>
        </w:rPr>
        <w:t>göreşip</w:t>
      </w:r>
      <w:proofErr w:type="spellEnd"/>
      <w:r>
        <w:rPr>
          <w:rFonts w:eastAsia="TimesNewRomanPSMT"/>
          <w:lang w:val="en-US"/>
        </w:rPr>
        <w:t xml:space="preserve">, </w:t>
      </w:r>
      <w:proofErr w:type="spellStart"/>
      <w:r>
        <w:rPr>
          <w:rFonts w:eastAsia="TimesNewRomanPSMT"/>
          <w:lang w:val="en-US"/>
        </w:rPr>
        <w:t>mertligiň</w:t>
      </w:r>
      <w:proofErr w:type="spellEnd"/>
      <w:r>
        <w:rPr>
          <w:rFonts w:eastAsia="TimesNewRomanPSMT"/>
          <w:lang w:val="en-US"/>
        </w:rPr>
        <w:t xml:space="preserve"> </w:t>
      </w:r>
      <w:proofErr w:type="spellStart"/>
      <w:r>
        <w:rPr>
          <w:rFonts w:eastAsia="TimesNewRomanPSMT"/>
          <w:lang w:val="en-US"/>
        </w:rPr>
        <w:t>ajaýyp</w:t>
      </w:r>
      <w:proofErr w:type="spellEnd"/>
      <w:r>
        <w:rPr>
          <w:rFonts w:eastAsia="TimesNewRomanPSMT"/>
          <w:lang w:val="en-US"/>
        </w:rPr>
        <w:t xml:space="preserve"> </w:t>
      </w:r>
      <w:proofErr w:type="spellStart"/>
      <w:r>
        <w:rPr>
          <w:rFonts w:eastAsia="TimesNewRomanPSMT"/>
          <w:lang w:val="en-US"/>
        </w:rPr>
        <w:t>nusgasyny</w:t>
      </w:r>
      <w:proofErr w:type="spellEnd"/>
      <w:r>
        <w:rPr>
          <w:rFonts w:eastAsia="TimesNewRomanPSMT"/>
          <w:lang w:val="en-US"/>
        </w:rPr>
        <w:t xml:space="preserve"> </w:t>
      </w:r>
      <w:proofErr w:type="spellStart"/>
      <w:r>
        <w:rPr>
          <w:rFonts w:eastAsia="TimesNewRomanPSMT"/>
          <w:lang w:val="en-US"/>
        </w:rPr>
        <w:t>görkezipdir</w:t>
      </w:r>
      <w:proofErr w:type="spellEnd"/>
      <w:r>
        <w:rPr>
          <w:rFonts w:eastAsia="TimesNewRomanPSMT"/>
          <w:lang w:val="en-US"/>
        </w:rPr>
        <w:t>.</w:t>
      </w:r>
      <w:proofErr w:type="gramEnd"/>
      <w:r>
        <w:rPr>
          <w:rFonts w:eastAsia="TimesNewRomanPSMT"/>
          <w:lang w:val="en-US"/>
        </w:rPr>
        <w:t xml:space="preserve"> </w:t>
      </w:r>
      <w:proofErr w:type="spellStart"/>
      <w:r>
        <w:rPr>
          <w:rFonts w:eastAsia="TimesNewRomanPSMT"/>
          <w:lang w:val="en-US"/>
        </w:rPr>
        <w:t>Çingiz</w:t>
      </w:r>
      <w:proofErr w:type="spellEnd"/>
      <w:r>
        <w:rPr>
          <w:rFonts w:eastAsia="TimesNewRomanPSMT"/>
          <w:lang w:val="en-US"/>
        </w:rPr>
        <w:t xml:space="preserve"> </w:t>
      </w:r>
      <w:proofErr w:type="spellStart"/>
      <w:proofErr w:type="gramStart"/>
      <w:r>
        <w:rPr>
          <w:rFonts w:eastAsia="TimesNewRomanPSMT"/>
          <w:lang w:val="en-US"/>
        </w:rPr>
        <w:t>han</w:t>
      </w:r>
      <w:proofErr w:type="spellEnd"/>
      <w:proofErr w:type="gramEnd"/>
      <w:r>
        <w:rPr>
          <w:rFonts w:eastAsia="TimesNewRomanPSMT"/>
          <w:lang w:val="en-US"/>
        </w:rPr>
        <w:t xml:space="preserve"> </w:t>
      </w:r>
      <w:proofErr w:type="spellStart"/>
      <w:r>
        <w:rPr>
          <w:rFonts w:eastAsia="TimesNewRomanPSMT"/>
          <w:lang w:val="en-US"/>
        </w:rPr>
        <w:t>Gürgençden</w:t>
      </w:r>
      <w:proofErr w:type="spellEnd"/>
      <w:r>
        <w:rPr>
          <w:rFonts w:eastAsia="TimesNewRomanPSMT"/>
          <w:lang w:val="en-US"/>
        </w:rPr>
        <w:t xml:space="preserve"> </w:t>
      </w:r>
      <w:proofErr w:type="spellStart"/>
      <w:r>
        <w:rPr>
          <w:rFonts w:eastAsia="TimesNewRomanPSMT"/>
          <w:lang w:val="en-US"/>
        </w:rPr>
        <w:t>çykyp</w:t>
      </w:r>
      <w:proofErr w:type="spellEnd"/>
      <w:r>
        <w:rPr>
          <w:rFonts w:eastAsia="TimesNewRomanPSMT"/>
          <w:lang w:val="en-US"/>
        </w:rPr>
        <w:t xml:space="preserve"> </w:t>
      </w:r>
      <w:proofErr w:type="spellStart"/>
      <w:r>
        <w:rPr>
          <w:rFonts w:eastAsia="TimesNewRomanPSMT"/>
          <w:lang w:val="en-US"/>
        </w:rPr>
        <w:t>gaýdan</w:t>
      </w:r>
      <w:proofErr w:type="spellEnd"/>
      <w:r>
        <w:rPr>
          <w:rFonts w:eastAsia="TimesNewRomanPSMT"/>
          <w:lang w:val="en-US"/>
        </w:rPr>
        <w:t xml:space="preserve"> </w:t>
      </w:r>
      <w:proofErr w:type="spellStart"/>
      <w:r>
        <w:rPr>
          <w:rFonts w:eastAsia="TimesNewRomanPSMT"/>
          <w:lang w:val="en-US"/>
        </w:rPr>
        <w:t>Jelaleddini</w:t>
      </w:r>
      <w:proofErr w:type="spellEnd"/>
      <w:r>
        <w:rPr>
          <w:rFonts w:eastAsia="TimesNewRomanPSMT"/>
          <w:lang w:val="en-US"/>
        </w:rPr>
        <w:t xml:space="preserve"> </w:t>
      </w:r>
      <w:proofErr w:type="spellStart"/>
      <w:r>
        <w:rPr>
          <w:rFonts w:eastAsia="TimesNewRomanPSMT"/>
          <w:lang w:val="en-US"/>
        </w:rPr>
        <w:t>gola</w:t>
      </w:r>
      <w:proofErr w:type="spellEnd"/>
      <w:r>
        <w:rPr>
          <w:rFonts w:eastAsia="TimesNewRomanPSMT"/>
          <w:lang w:val="en-US"/>
        </w:rPr>
        <w:t xml:space="preserve"> </w:t>
      </w:r>
      <w:proofErr w:type="spellStart"/>
      <w:r>
        <w:rPr>
          <w:rFonts w:eastAsia="TimesNewRomanPSMT"/>
          <w:lang w:val="en-US"/>
        </w:rPr>
        <w:t>salmak</w:t>
      </w:r>
      <w:proofErr w:type="spellEnd"/>
      <w:r>
        <w:rPr>
          <w:rFonts w:eastAsia="TimesNewRomanPSMT"/>
          <w:lang w:val="en-US"/>
        </w:rPr>
        <w:t xml:space="preserve"> </w:t>
      </w:r>
      <w:proofErr w:type="spellStart"/>
      <w:r>
        <w:rPr>
          <w:rFonts w:eastAsia="TimesNewRomanPSMT"/>
          <w:lang w:val="en-US"/>
        </w:rPr>
        <w:t>maksady</w:t>
      </w:r>
      <w:proofErr w:type="spellEnd"/>
      <w:r>
        <w:rPr>
          <w:rFonts w:eastAsia="TimesNewRomanPSMT"/>
          <w:lang w:val="en-US"/>
        </w:rPr>
        <w:t xml:space="preserve"> </w:t>
      </w:r>
      <w:proofErr w:type="spellStart"/>
      <w:r>
        <w:rPr>
          <w:rFonts w:eastAsia="TimesNewRomanPSMT"/>
          <w:lang w:val="en-US"/>
        </w:rPr>
        <w:t>bilen</w:t>
      </w:r>
      <w:proofErr w:type="spellEnd"/>
      <w:r>
        <w:rPr>
          <w:rFonts w:eastAsia="TimesNewRomanPSMT"/>
          <w:lang w:val="en-US"/>
        </w:rPr>
        <w:t xml:space="preserve"> </w:t>
      </w:r>
      <w:proofErr w:type="spellStart"/>
      <w:r>
        <w:rPr>
          <w:rFonts w:eastAsia="TimesNewRomanPSMT"/>
          <w:lang w:val="en-US"/>
        </w:rPr>
        <w:t>Horasanda</w:t>
      </w:r>
      <w:proofErr w:type="spellEnd"/>
      <w:r>
        <w:rPr>
          <w:rFonts w:eastAsia="TimesNewRomanPSMT"/>
          <w:lang w:val="en-US"/>
        </w:rPr>
        <w:t xml:space="preserve"> </w:t>
      </w:r>
      <w:proofErr w:type="spellStart"/>
      <w:r>
        <w:rPr>
          <w:rFonts w:eastAsia="TimesNewRomanPSMT"/>
          <w:lang w:val="en-US"/>
        </w:rPr>
        <w:t>galalary</w:t>
      </w:r>
      <w:proofErr w:type="spellEnd"/>
      <w:r>
        <w:rPr>
          <w:rFonts w:eastAsia="TimesNewRomanPSMT"/>
          <w:lang w:val="en-US"/>
        </w:rPr>
        <w:t xml:space="preserve"> </w:t>
      </w:r>
      <w:proofErr w:type="spellStart"/>
      <w:r>
        <w:rPr>
          <w:rFonts w:eastAsia="TimesNewRomanPSMT"/>
          <w:lang w:val="en-US"/>
        </w:rPr>
        <w:t>yzly-yzyna</w:t>
      </w:r>
      <w:proofErr w:type="spellEnd"/>
      <w:r>
        <w:rPr>
          <w:rFonts w:eastAsia="TimesNewRomanPSMT"/>
          <w:lang w:val="en-US"/>
        </w:rPr>
        <w:t xml:space="preserve"> </w:t>
      </w:r>
      <w:proofErr w:type="spellStart"/>
      <w:r>
        <w:rPr>
          <w:rFonts w:eastAsia="TimesNewRomanPSMT"/>
          <w:lang w:val="en-US"/>
        </w:rPr>
        <w:t>ýumrup</w:t>
      </w:r>
      <w:proofErr w:type="spellEnd"/>
      <w:r>
        <w:rPr>
          <w:rFonts w:eastAsia="TimesNewRomanPSMT"/>
          <w:lang w:val="en-US"/>
        </w:rPr>
        <w:t xml:space="preserve"> </w:t>
      </w:r>
      <w:proofErr w:type="spellStart"/>
      <w:r>
        <w:rPr>
          <w:rFonts w:eastAsia="TimesNewRomanPSMT"/>
          <w:lang w:val="en-US"/>
        </w:rPr>
        <w:t>ýören</w:t>
      </w:r>
      <w:proofErr w:type="spellEnd"/>
      <w:r>
        <w:rPr>
          <w:rFonts w:eastAsia="TimesNewRomanPSMT"/>
          <w:lang w:val="en-US"/>
        </w:rPr>
        <w:t xml:space="preserve"> </w:t>
      </w:r>
      <w:proofErr w:type="spellStart"/>
      <w:r>
        <w:rPr>
          <w:rFonts w:eastAsia="TimesNewRomanPSMT"/>
          <w:lang w:val="en-US"/>
        </w:rPr>
        <w:t>goşunlaryna</w:t>
      </w:r>
      <w:proofErr w:type="spellEnd"/>
      <w:r>
        <w:rPr>
          <w:rFonts w:eastAsia="TimesNewRomanPSMT"/>
          <w:lang w:val="en-US"/>
        </w:rPr>
        <w:t xml:space="preserve"> </w:t>
      </w:r>
      <w:proofErr w:type="spellStart"/>
      <w:r>
        <w:rPr>
          <w:rFonts w:eastAsia="TimesNewRomanPSMT"/>
          <w:lang w:val="en-US"/>
        </w:rPr>
        <w:t>Marydan</w:t>
      </w:r>
      <w:proofErr w:type="spellEnd"/>
      <w:r>
        <w:rPr>
          <w:rFonts w:eastAsia="TimesNewRomanPSMT"/>
          <w:lang w:val="en-US"/>
        </w:rPr>
        <w:t xml:space="preserve"> </w:t>
      </w:r>
      <w:proofErr w:type="spellStart"/>
      <w:r>
        <w:rPr>
          <w:rFonts w:eastAsia="TimesNewRomanPSMT"/>
          <w:lang w:val="en-US"/>
        </w:rPr>
        <w:t>Şährislama</w:t>
      </w:r>
      <w:proofErr w:type="spellEnd"/>
      <w:r>
        <w:rPr>
          <w:rFonts w:eastAsia="TimesNewRomanPSMT"/>
          <w:lang w:val="en-US"/>
        </w:rPr>
        <w:t xml:space="preserve"> </w:t>
      </w:r>
      <w:proofErr w:type="spellStart"/>
      <w:r>
        <w:rPr>
          <w:rFonts w:eastAsia="TimesNewRomanPSMT"/>
          <w:lang w:val="en-US"/>
        </w:rPr>
        <w:t>çenli</w:t>
      </w:r>
      <w:proofErr w:type="spellEnd"/>
      <w:r>
        <w:rPr>
          <w:rFonts w:eastAsia="TimesNewRomanPSMT"/>
          <w:lang w:val="en-US"/>
        </w:rPr>
        <w:t xml:space="preserve"> </w:t>
      </w:r>
      <w:proofErr w:type="spellStart"/>
      <w:r>
        <w:rPr>
          <w:rFonts w:eastAsia="TimesNewRomanPSMT"/>
          <w:lang w:val="en-US"/>
        </w:rPr>
        <w:t>atly</w:t>
      </w:r>
      <w:proofErr w:type="spellEnd"/>
      <w:r>
        <w:rPr>
          <w:rFonts w:eastAsia="TimesNewRomanPSMT"/>
          <w:lang w:val="en-US"/>
        </w:rPr>
        <w:t xml:space="preserve"> </w:t>
      </w:r>
      <w:proofErr w:type="spellStart"/>
      <w:r>
        <w:rPr>
          <w:rFonts w:eastAsia="TimesNewRomanPSMT"/>
          <w:lang w:val="en-US"/>
        </w:rPr>
        <w:t>gosunlary</w:t>
      </w:r>
      <w:proofErr w:type="spellEnd"/>
      <w:r>
        <w:rPr>
          <w:rFonts w:eastAsia="TimesNewRomanPSMT"/>
          <w:lang w:val="en-US"/>
        </w:rPr>
        <w:t xml:space="preserve"> </w:t>
      </w:r>
      <w:proofErr w:type="spellStart"/>
      <w:r>
        <w:rPr>
          <w:rFonts w:eastAsia="TimesNewRomanPSMT"/>
          <w:lang w:val="en-US"/>
        </w:rPr>
        <w:t>goýup</w:t>
      </w:r>
      <w:proofErr w:type="spellEnd"/>
      <w:r>
        <w:rPr>
          <w:rFonts w:eastAsia="TimesNewRomanPSMT"/>
          <w:lang w:val="en-US"/>
        </w:rPr>
        <w:t xml:space="preserve">, </w:t>
      </w:r>
      <w:proofErr w:type="spellStart"/>
      <w:r>
        <w:rPr>
          <w:rFonts w:eastAsia="TimesNewRomanPSMT"/>
          <w:lang w:val="en-US"/>
        </w:rPr>
        <w:t>şazadany</w:t>
      </w:r>
      <w:proofErr w:type="spellEnd"/>
      <w:r>
        <w:rPr>
          <w:rFonts w:eastAsia="TimesNewRomanPSMT"/>
          <w:lang w:val="en-US"/>
        </w:rPr>
        <w:t xml:space="preserve"> </w:t>
      </w:r>
      <w:proofErr w:type="spellStart"/>
      <w:r>
        <w:rPr>
          <w:rFonts w:eastAsia="TimesNewRomanPSMT"/>
          <w:lang w:val="en-US"/>
        </w:rPr>
        <w:t>aňtamagy</w:t>
      </w:r>
      <w:proofErr w:type="spellEnd"/>
      <w:r>
        <w:rPr>
          <w:rFonts w:eastAsia="TimesNewRomanPSMT"/>
          <w:lang w:val="en-US"/>
        </w:rPr>
        <w:t xml:space="preserve"> we </w:t>
      </w:r>
      <w:proofErr w:type="spellStart"/>
      <w:r>
        <w:rPr>
          <w:rFonts w:eastAsia="TimesNewRomanPSMT"/>
          <w:lang w:val="en-US"/>
        </w:rPr>
        <w:t>tutup</w:t>
      </w:r>
      <w:proofErr w:type="spellEnd"/>
      <w:r>
        <w:rPr>
          <w:rFonts w:eastAsia="TimesNewRomanPSMT"/>
          <w:lang w:val="en-US"/>
        </w:rPr>
        <w:t xml:space="preserve"> </w:t>
      </w:r>
      <w:proofErr w:type="spellStart"/>
      <w:r>
        <w:rPr>
          <w:rFonts w:eastAsia="TimesNewRomanPSMT"/>
          <w:lang w:val="en-US"/>
        </w:rPr>
        <w:t>getirmegi</w:t>
      </w:r>
      <w:proofErr w:type="spellEnd"/>
      <w:r>
        <w:rPr>
          <w:rFonts w:eastAsia="TimesNewRomanPSMT"/>
          <w:lang w:val="en-US"/>
        </w:rPr>
        <w:t xml:space="preserve"> </w:t>
      </w:r>
      <w:proofErr w:type="spellStart"/>
      <w:r>
        <w:rPr>
          <w:rFonts w:eastAsia="TimesNewRomanPSMT"/>
          <w:lang w:val="en-US"/>
        </w:rPr>
        <w:t>tabşyrypdyr</w:t>
      </w:r>
      <w:proofErr w:type="spellEnd"/>
      <w:r>
        <w:rPr>
          <w:rFonts w:eastAsia="TimesNewRomanPSMT"/>
          <w:lang w:val="en-US"/>
        </w:rPr>
        <w:t xml:space="preserve">. </w:t>
      </w:r>
      <w:proofErr w:type="spellStart"/>
      <w:proofErr w:type="gramStart"/>
      <w:r>
        <w:rPr>
          <w:rFonts w:eastAsia="TimesNewRomanPSMT"/>
          <w:lang w:val="en-US"/>
        </w:rPr>
        <w:t>Jelaleddin</w:t>
      </w:r>
      <w:proofErr w:type="spellEnd"/>
      <w:r>
        <w:rPr>
          <w:rFonts w:eastAsia="TimesNewRomanPSMT"/>
          <w:lang w:val="en-US"/>
        </w:rPr>
        <w:t xml:space="preserve">, </w:t>
      </w:r>
      <w:proofErr w:type="spellStart"/>
      <w:r>
        <w:rPr>
          <w:rFonts w:eastAsia="TimesNewRomanPSMT"/>
          <w:lang w:val="en-US"/>
        </w:rPr>
        <w:t>dogrudan</w:t>
      </w:r>
      <w:proofErr w:type="spellEnd"/>
      <w:r>
        <w:rPr>
          <w:rFonts w:eastAsia="TimesNewRomanPSMT"/>
          <w:lang w:val="en-US"/>
        </w:rPr>
        <w:t xml:space="preserve"> hem, </w:t>
      </w:r>
      <w:proofErr w:type="spellStart"/>
      <w:r>
        <w:rPr>
          <w:rFonts w:eastAsia="TimesNewRomanPSMT"/>
          <w:lang w:val="en-US"/>
        </w:rPr>
        <w:t>ýanynyň</w:t>
      </w:r>
      <w:proofErr w:type="spellEnd"/>
      <w:r>
        <w:rPr>
          <w:rFonts w:eastAsia="TimesNewRomanPSMT"/>
          <w:lang w:val="en-US"/>
        </w:rPr>
        <w:t xml:space="preserve"> </w:t>
      </w:r>
      <w:proofErr w:type="spellStart"/>
      <w:r w:rsidRPr="002956B7">
        <w:rPr>
          <w:rFonts w:eastAsia="TimesNewRomanPSMT"/>
          <w:lang w:val="en-US"/>
        </w:rPr>
        <w:t>ü</w:t>
      </w:r>
      <w:r>
        <w:rPr>
          <w:rFonts w:eastAsia="TimesNewRomanPSMT"/>
          <w:lang w:val="en-US"/>
        </w:rPr>
        <w:t>ç</w:t>
      </w:r>
      <w:proofErr w:type="spellEnd"/>
      <w:r>
        <w:rPr>
          <w:rFonts w:eastAsia="TimesNewRomanPSMT"/>
          <w:lang w:val="en-US"/>
        </w:rPr>
        <w:t xml:space="preserve"> </w:t>
      </w:r>
      <w:proofErr w:type="spellStart"/>
      <w:r>
        <w:rPr>
          <w:rFonts w:eastAsia="TimesNewRomanPSMT"/>
          <w:lang w:val="en-US"/>
        </w:rPr>
        <w:t>ý</w:t>
      </w:r>
      <w:r w:rsidRPr="002956B7">
        <w:rPr>
          <w:rFonts w:eastAsia="TimesNewRomanPSMT"/>
          <w:lang w:val="en-US"/>
        </w:rPr>
        <w:t>ü</w:t>
      </w:r>
      <w:r>
        <w:rPr>
          <w:rFonts w:eastAsia="TimesNewRomanPSMT"/>
          <w:lang w:val="en-US"/>
        </w:rPr>
        <w:t>z</w:t>
      </w:r>
      <w:proofErr w:type="spellEnd"/>
      <w:r>
        <w:rPr>
          <w:rFonts w:eastAsia="TimesNewRomanPSMT"/>
          <w:lang w:val="en-US"/>
        </w:rPr>
        <w:t xml:space="preserve"> </w:t>
      </w:r>
      <w:proofErr w:type="spellStart"/>
      <w:r>
        <w:rPr>
          <w:rFonts w:eastAsia="TimesNewRomanPSMT"/>
          <w:lang w:val="en-US"/>
        </w:rPr>
        <w:t>atlysy</w:t>
      </w:r>
      <w:proofErr w:type="spellEnd"/>
      <w:r>
        <w:rPr>
          <w:rFonts w:eastAsia="TimesNewRomanPSMT"/>
          <w:lang w:val="en-US"/>
        </w:rPr>
        <w:t xml:space="preserve"> </w:t>
      </w:r>
      <w:proofErr w:type="spellStart"/>
      <w:r>
        <w:rPr>
          <w:rFonts w:eastAsia="TimesNewRomanPSMT"/>
          <w:lang w:val="en-US"/>
        </w:rPr>
        <w:t>bilen</w:t>
      </w:r>
      <w:proofErr w:type="spellEnd"/>
      <w:r>
        <w:rPr>
          <w:rFonts w:eastAsia="TimesNewRomanPSMT"/>
          <w:lang w:val="en-US"/>
        </w:rPr>
        <w:t xml:space="preserve"> </w:t>
      </w:r>
      <w:proofErr w:type="spellStart"/>
      <w:r>
        <w:rPr>
          <w:rFonts w:eastAsia="TimesNewRomanPSMT"/>
          <w:lang w:val="en-US"/>
        </w:rPr>
        <w:t>Nusaýyň</w:t>
      </w:r>
      <w:proofErr w:type="spellEnd"/>
      <w:r>
        <w:rPr>
          <w:rFonts w:eastAsia="TimesNewRomanPSMT"/>
          <w:lang w:val="en-US"/>
        </w:rPr>
        <w:t xml:space="preserve"> </w:t>
      </w:r>
      <w:proofErr w:type="spellStart"/>
      <w:r>
        <w:rPr>
          <w:rFonts w:eastAsia="TimesNewRomanPSMT"/>
          <w:lang w:val="en-US"/>
        </w:rPr>
        <w:t>golaýynda</w:t>
      </w:r>
      <w:proofErr w:type="spellEnd"/>
      <w:r>
        <w:rPr>
          <w:rFonts w:eastAsia="TimesNewRomanPSMT"/>
          <w:lang w:val="en-US"/>
        </w:rPr>
        <w:t xml:space="preserve"> </w:t>
      </w:r>
      <w:proofErr w:type="spellStart"/>
      <w:r>
        <w:rPr>
          <w:rFonts w:eastAsia="TimesNewRomanPSMT"/>
          <w:lang w:val="en-US"/>
        </w:rPr>
        <w:t>garawulçylyk</w:t>
      </w:r>
      <w:proofErr w:type="spellEnd"/>
      <w:r>
        <w:rPr>
          <w:rFonts w:eastAsia="TimesNewRomanPSMT"/>
          <w:lang w:val="en-US"/>
        </w:rPr>
        <w:t xml:space="preserve"> </w:t>
      </w:r>
      <w:proofErr w:type="spellStart"/>
      <w:r>
        <w:rPr>
          <w:rFonts w:eastAsia="TimesNewRomanPSMT"/>
          <w:lang w:val="en-US"/>
        </w:rPr>
        <w:t>çekip</w:t>
      </w:r>
      <w:proofErr w:type="spellEnd"/>
      <w:r>
        <w:rPr>
          <w:rFonts w:eastAsia="TimesNewRomanPSMT"/>
          <w:lang w:val="en-US"/>
        </w:rPr>
        <w:t xml:space="preserve"> </w:t>
      </w:r>
      <w:proofErr w:type="spellStart"/>
      <w:r>
        <w:rPr>
          <w:rFonts w:eastAsia="TimesNewRomanPSMT"/>
          <w:lang w:val="en-US"/>
        </w:rPr>
        <w:t>ýören</w:t>
      </w:r>
      <w:proofErr w:type="spellEnd"/>
      <w:r>
        <w:rPr>
          <w:rFonts w:eastAsia="TimesNewRomanPSMT"/>
          <w:lang w:val="en-US"/>
        </w:rPr>
        <w:t xml:space="preserve"> 700 </w:t>
      </w:r>
      <w:proofErr w:type="spellStart"/>
      <w:r>
        <w:rPr>
          <w:rFonts w:eastAsia="TimesNewRomanPSMT"/>
          <w:lang w:val="en-US"/>
        </w:rPr>
        <w:t>atlydan</w:t>
      </w:r>
      <w:proofErr w:type="spellEnd"/>
      <w:r>
        <w:rPr>
          <w:rFonts w:eastAsia="TimesNewRomanPSMT"/>
          <w:lang w:val="en-US"/>
        </w:rPr>
        <w:t xml:space="preserve"> </w:t>
      </w:r>
      <w:proofErr w:type="spellStart"/>
      <w:r>
        <w:rPr>
          <w:rFonts w:eastAsia="TimesNewRomanPSMT"/>
          <w:lang w:val="en-US"/>
        </w:rPr>
        <w:t>ybarat</w:t>
      </w:r>
      <w:proofErr w:type="spellEnd"/>
      <w:r>
        <w:rPr>
          <w:rFonts w:eastAsia="TimesNewRomanPSMT"/>
          <w:lang w:val="en-US"/>
        </w:rPr>
        <w:t xml:space="preserve"> </w:t>
      </w:r>
      <w:proofErr w:type="spellStart"/>
      <w:r>
        <w:rPr>
          <w:rFonts w:eastAsia="TimesNewRomanPSMT"/>
          <w:lang w:val="en-US"/>
        </w:rPr>
        <w:t>mongollara</w:t>
      </w:r>
      <w:proofErr w:type="spellEnd"/>
      <w:r>
        <w:rPr>
          <w:rFonts w:eastAsia="TimesNewRomanPSMT"/>
          <w:lang w:val="en-US"/>
        </w:rPr>
        <w:t xml:space="preserve"> </w:t>
      </w:r>
      <w:proofErr w:type="spellStart"/>
      <w:r>
        <w:rPr>
          <w:rFonts w:eastAsia="TimesNewRomanPSMT"/>
          <w:lang w:val="en-US"/>
        </w:rPr>
        <w:t>duş</w:t>
      </w:r>
      <w:proofErr w:type="spellEnd"/>
      <w:r>
        <w:rPr>
          <w:rFonts w:eastAsia="TimesNewRomanPSMT"/>
          <w:lang w:val="en-US"/>
        </w:rPr>
        <w:t xml:space="preserve"> </w:t>
      </w:r>
      <w:proofErr w:type="spellStart"/>
      <w:r>
        <w:rPr>
          <w:rFonts w:eastAsia="TimesNewRomanPSMT"/>
          <w:lang w:val="en-US"/>
        </w:rPr>
        <w:t>gelýär</w:t>
      </w:r>
      <w:proofErr w:type="spellEnd"/>
      <w:r>
        <w:rPr>
          <w:rFonts w:eastAsia="TimesNewRomanPSMT"/>
          <w:lang w:val="en-US"/>
        </w:rPr>
        <w:t>.</w:t>
      </w:r>
      <w:proofErr w:type="gramEnd"/>
      <w:r>
        <w:rPr>
          <w:rFonts w:eastAsia="TimesNewRomanPSMT"/>
          <w:lang w:val="en-US"/>
        </w:rPr>
        <w:t xml:space="preserve"> </w:t>
      </w:r>
      <w:proofErr w:type="spellStart"/>
      <w:r w:rsidRPr="002956B7">
        <w:rPr>
          <w:rFonts w:eastAsia="TimesNewRomanPSMT"/>
          <w:lang w:val="en-US"/>
        </w:rPr>
        <w:t>Ol</w:t>
      </w:r>
      <w:proofErr w:type="spellEnd"/>
      <w:r>
        <w:rPr>
          <w:rFonts w:eastAsia="TimesNewRomanPSMT"/>
          <w:lang w:val="en-US"/>
        </w:rPr>
        <w:t xml:space="preserve"> </w:t>
      </w:r>
      <w:proofErr w:type="spellStart"/>
      <w:r>
        <w:rPr>
          <w:rFonts w:eastAsia="TimesNewRomanPSMT"/>
          <w:lang w:val="en-US"/>
        </w:rPr>
        <w:t>güýji</w:t>
      </w:r>
      <w:proofErr w:type="spellEnd"/>
      <w:r>
        <w:rPr>
          <w:rFonts w:eastAsia="TimesNewRomanPSMT"/>
          <w:lang w:val="en-US"/>
        </w:rPr>
        <w:t xml:space="preserve"> </w:t>
      </w:r>
      <w:proofErr w:type="spellStart"/>
      <w:proofErr w:type="gramStart"/>
      <w:r>
        <w:rPr>
          <w:rFonts w:eastAsia="TimesNewRomanPSMT"/>
          <w:lang w:val="en-US"/>
        </w:rPr>
        <w:t>az</w:t>
      </w:r>
      <w:proofErr w:type="spellEnd"/>
      <w:proofErr w:type="gramEnd"/>
      <w:r>
        <w:rPr>
          <w:rFonts w:eastAsia="TimesNewRomanPSMT"/>
          <w:lang w:val="en-US"/>
        </w:rPr>
        <w:t xml:space="preserve"> </w:t>
      </w:r>
      <w:proofErr w:type="spellStart"/>
      <w:r>
        <w:rPr>
          <w:rFonts w:eastAsia="TimesNewRomanPSMT"/>
          <w:lang w:val="en-US"/>
        </w:rPr>
        <w:t>bolsa</w:t>
      </w:r>
      <w:proofErr w:type="spellEnd"/>
      <w:r>
        <w:rPr>
          <w:rFonts w:eastAsia="TimesNewRomanPSMT"/>
          <w:lang w:val="en-US"/>
        </w:rPr>
        <w:t xml:space="preserve">-da, </w:t>
      </w:r>
      <w:proofErr w:type="spellStart"/>
      <w:r>
        <w:rPr>
          <w:rFonts w:eastAsia="TimesNewRomanPSMT"/>
          <w:lang w:val="en-US"/>
        </w:rPr>
        <w:t>ýüz</w:t>
      </w:r>
      <w:proofErr w:type="spellEnd"/>
      <w:r>
        <w:rPr>
          <w:rFonts w:eastAsia="TimesNewRomanPSMT"/>
          <w:lang w:val="en-US"/>
        </w:rPr>
        <w:t xml:space="preserve"> </w:t>
      </w:r>
      <w:proofErr w:type="spellStart"/>
      <w:r>
        <w:rPr>
          <w:rFonts w:eastAsia="TimesNewRomanPSMT"/>
          <w:lang w:val="en-US"/>
        </w:rPr>
        <w:t>öwürmän</w:t>
      </w:r>
      <w:proofErr w:type="spellEnd"/>
      <w:r>
        <w:rPr>
          <w:rFonts w:eastAsia="TimesNewRomanPSMT"/>
          <w:lang w:val="en-US"/>
        </w:rPr>
        <w:t xml:space="preserve"> </w:t>
      </w:r>
      <w:proofErr w:type="spellStart"/>
      <w:r>
        <w:rPr>
          <w:rFonts w:eastAsia="TimesNewRomanPSMT"/>
          <w:lang w:val="en-US"/>
        </w:rPr>
        <w:t>edermenlik</w:t>
      </w:r>
      <w:proofErr w:type="spellEnd"/>
      <w:r>
        <w:rPr>
          <w:rFonts w:eastAsia="TimesNewRomanPSMT"/>
          <w:lang w:val="en-US"/>
        </w:rPr>
        <w:t xml:space="preserve"> </w:t>
      </w:r>
      <w:proofErr w:type="spellStart"/>
      <w:r>
        <w:rPr>
          <w:rFonts w:eastAsia="TimesNewRomanPSMT"/>
          <w:lang w:val="en-US"/>
        </w:rPr>
        <w:t>bilen</w:t>
      </w:r>
      <w:proofErr w:type="spellEnd"/>
      <w:r>
        <w:rPr>
          <w:rFonts w:eastAsia="TimesNewRomanPSMT"/>
          <w:lang w:val="en-US"/>
        </w:rPr>
        <w:t xml:space="preserve"> </w:t>
      </w:r>
      <w:proofErr w:type="spellStart"/>
      <w:r>
        <w:rPr>
          <w:rFonts w:eastAsia="TimesNewRomanPSMT"/>
          <w:lang w:val="en-US"/>
        </w:rPr>
        <w:t>söweşe</w:t>
      </w:r>
      <w:proofErr w:type="spellEnd"/>
      <w:r>
        <w:rPr>
          <w:rFonts w:eastAsia="TimesNewRomanPSMT"/>
          <w:lang w:val="en-US"/>
        </w:rPr>
        <w:t xml:space="preserve"> </w:t>
      </w:r>
      <w:proofErr w:type="spellStart"/>
      <w:r>
        <w:rPr>
          <w:rFonts w:eastAsia="TimesNewRomanPSMT"/>
          <w:lang w:val="en-US"/>
        </w:rPr>
        <w:t>girýär</w:t>
      </w:r>
      <w:proofErr w:type="spellEnd"/>
      <w:r>
        <w:rPr>
          <w:rFonts w:eastAsia="TimesNewRomanPSMT"/>
          <w:lang w:val="en-US"/>
        </w:rPr>
        <w:t xml:space="preserve"> we </w:t>
      </w:r>
      <w:proofErr w:type="spellStart"/>
      <w:r>
        <w:rPr>
          <w:rFonts w:eastAsia="TimesNewRomanPSMT"/>
          <w:lang w:val="en-US"/>
        </w:rPr>
        <w:t>mongol</w:t>
      </w:r>
      <w:proofErr w:type="spellEnd"/>
      <w:r>
        <w:rPr>
          <w:rFonts w:eastAsia="TimesNewRomanPSMT"/>
          <w:lang w:val="en-US"/>
        </w:rPr>
        <w:t xml:space="preserve"> </w:t>
      </w:r>
      <w:proofErr w:type="spellStart"/>
      <w:r>
        <w:rPr>
          <w:rFonts w:eastAsia="TimesNewRomanPSMT"/>
          <w:lang w:val="en-US"/>
        </w:rPr>
        <w:t>goşunyny</w:t>
      </w:r>
      <w:proofErr w:type="spellEnd"/>
      <w:r>
        <w:rPr>
          <w:rFonts w:eastAsia="TimesNewRomanPSMT"/>
          <w:lang w:val="en-US"/>
        </w:rPr>
        <w:t xml:space="preserve"> </w:t>
      </w:r>
      <w:proofErr w:type="spellStart"/>
      <w:r>
        <w:rPr>
          <w:rFonts w:eastAsia="TimesNewRomanPSMT"/>
          <w:lang w:val="en-US"/>
        </w:rPr>
        <w:t>doly</w:t>
      </w:r>
      <w:proofErr w:type="spellEnd"/>
      <w:r>
        <w:rPr>
          <w:rFonts w:eastAsia="TimesNewRomanPSMT"/>
          <w:lang w:val="en-US"/>
        </w:rPr>
        <w:t xml:space="preserve"> </w:t>
      </w:r>
      <w:proofErr w:type="spellStart"/>
      <w:r>
        <w:rPr>
          <w:rFonts w:eastAsia="TimesNewRomanPSMT"/>
          <w:lang w:val="en-US"/>
        </w:rPr>
        <w:t>dargadýar</w:t>
      </w:r>
      <w:proofErr w:type="spellEnd"/>
      <w:r>
        <w:rPr>
          <w:rFonts w:eastAsia="TimesNewRomanPSMT"/>
          <w:lang w:val="en-US"/>
        </w:rPr>
        <w:t xml:space="preserve">. </w:t>
      </w:r>
      <w:proofErr w:type="spellStart"/>
      <w:proofErr w:type="gramStart"/>
      <w:r>
        <w:rPr>
          <w:rFonts w:eastAsia="TimesNewRomanPSMT"/>
          <w:lang w:val="en-US"/>
        </w:rPr>
        <w:t>Jelaleddin</w:t>
      </w:r>
      <w:proofErr w:type="spellEnd"/>
      <w:r>
        <w:rPr>
          <w:rFonts w:eastAsia="TimesNewRomanPSMT"/>
          <w:lang w:val="en-US"/>
        </w:rPr>
        <w:t xml:space="preserve"> </w:t>
      </w:r>
      <w:proofErr w:type="spellStart"/>
      <w:r>
        <w:rPr>
          <w:rFonts w:eastAsia="TimesNewRomanPSMT"/>
          <w:lang w:val="en-US"/>
        </w:rPr>
        <w:t>mongollaryň</w:t>
      </w:r>
      <w:proofErr w:type="spellEnd"/>
      <w:r>
        <w:rPr>
          <w:rFonts w:eastAsia="TimesNewRomanPSMT"/>
          <w:lang w:val="en-US"/>
        </w:rPr>
        <w:t xml:space="preserve"> at-</w:t>
      </w:r>
      <w:proofErr w:type="spellStart"/>
      <w:r>
        <w:rPr>
          <w:rFonts w:eastAsia="TimesNewRomanPSMT"/>
          <w:lang w:val="en-US"/>
        </w:rPr>
        <w:t>ýaragyny</w:t>
      </w:r>
      <w:proofErr w:type="spellEnd"/>
      <w:r>
        <w:rPr>
          <w:rFonts w:eastAsia="TimesNewRomanPSMT"/>
          <w:lang w:val="en-US"/>
        </w:rPr>
        <w:t xml:space="preserve"> </w:t>
      </w:r>
      <w:proofErr w:type="spellStart"/>
      <w:r>
        <w:rPr>
          <w:rFonts w:eastAsia="TimesNewRomanPSMT"/>
          <w:lang w:val="en-US"/>
        </w:rPr>
        <w:t>alyp</w:t>
      </w:r>
      <w:proofErr w:type="spellEnd"/>
      <w:r>
        <w:rPr>
          <w:rFonts w:eastAsia="TimesNewRomanPSMT"/>
          <w:lang w:val="en-US"/>
        </w:rPr>
        <w:t xml:space="preserve">, </w:t>
      </w:r>
      <w:proofErr w:type="spellStart"/>
      <w:r>
        <w:rPr>
          <w:rFonts w:eastAsia="TimesNewRomanPSMT"/>
          <w:lang w:val="en-US"/>
        </w:rPr>
        <w:t>Nişapura</w:t>
      </w:r>
      <w:proofErr w:type="spellEnd"/>
      <w:r>
        <w:rPr>
          <w:rFonts w:eastAsia="TimesNewRomanPSMT"/>
          <w:lang w:val="en-US"/>
        </w:rPr>
        <w:t xml:space="preserve"> </w:t>
      </w:r>
      <w:proofErr w:type="spellStart"/>
      <w:r>
        <w:rPr>
          <w:rFonts w:eastAsia="TimesNewRomanPSMT"/>
          <w:lang w:val="en-US"/>
        </w:rPr>
        <w:t>tarap</w:t>
      </w:r>
      <w:proofErr w:type="spellEnd"/>
      <w:r>
        <w:rPr>
          <w:rFonts w:eastAsia="TimesNewRomanPSMT"/>
          <w:lang w:val="en-US"/>
        </w:rPr>
        <w:t xml:space="preserve"> </w:t>
      </w:r>
      <w:proofErr w:type="spellStart"/>
      <w:r>
        <w:rPr>
          <w:rFonts w:eastAsia="TimesNewRomanPSMT"/>
          <w:lang w:val="en-US"/>
        </w:rPr>
        <w:t>geçip</w:t>
      </w:r>
      <w:proofErr w:type="spellEnd"/>
      <w:r>
        <w:rPr>
          <w:rFonts w:eastAsia="TimesNewRomanPSMT"/>
          <w:lang w:val="en-US"/>
        </w:rPr>
        <w:t xml:space="preserve"> </w:t>
      </w:r>
      <w:proofErr w:type="spellStart"/>
      <w:r>
        <w:rPr>
          <w:rFonts w:eastAsia="TimesNewRomanPSMT"/>
          <w:lang w:val="en-US"/>
        </w:rPr>
        <w:t>gidýär</w:t>
      </w:r>
      <w:proofErr w:type="spellEnd"/>
      <w:r>
        <w:rPr>
          <w:rFonts w:eastAsia="TimesNewRomanPSMT"/>
          <w:lang w:val="en-US"/>
        </w:rPr>
        <w:t>.</w:t>
      </w:r>
      <w:proofErr w:type="gramEnd"/>
      <w:r>
        <w:rPr>
          <w:rFonts w:eastAsia="TimesNewRomanPSMT"/>
          <w:lang w:val="en-US"/>
        </w:rPr>
        <w:t xml:space="preserve"> </w:t>
      </w:r>
      <w:proofErr w:type="spellStart"/>
      <w:proofErr w:type="gramStart"/>
      <w:r>
        <w:rPr>
          <w:rFonts w:eastAsia="TimesNewRomanPSMT"/>
          <w:lang w:val="en-US"/>
        </w:rPr>
        <w:t>Onuň</w:t>
      </w:r>
      <w:proofErr w:type="spellEnd"/>
      <w:r>
        <w:rPr>
          <w:rFonts w:eastAsia="TimesNewRomanPSMT"/>
          <w:lang w:val="en-US"/>
        </w:rPr>
        <w:t xml:space="preserve"> </w:t>
      </w:r>
      <w:proofErr w:type="spellStart"/>
      <w:r>
        <w:rPr>
          <w:rFonts w:eastAsia="TimesNewRomanPSMT"/>
          <w:lang w:val="en-US"/>
        </w:rPr>
        <w:t>bu</w:t>
      </w:r>
      <w:proofErr w:type="spellEnd"/>
      <w:r>
        <w:rPr>
          <w:rFonts w:eastAsia="TimesNewRomanPSMT"/>
          <w:lang w:val="en-US"/>
        </w:rPr>
        <w:t xml:space="preserve"> </w:t>
      </w:r>
      <w:proofErr w:type="spellStart"/>
      <w:r>
        <w:rPr>
          <w:rFonts w:eastAsia="TimesNewRomanPSMT"/>
          <w:lang w:val="en-US"/>
        </w:rPr>
        <w:t>ýeňşine</w:t>
      </w:r>
      <w:proofErr w:type="spellEnd"/>
      <w:r>
        <w:rPr>
          <w:rFonts w:eastAsia="TimesNewRomanPSMT"/>
          <w:lang w:val="en-US"/>
        </w:rPr>
        <w:t xml:space="preserve"> </w:t>
      </w:r>
      <w:proofErr w:type="spellStart"/>
      <w:r>
        <w:rPr>
          <w:rFonts w:eastAsia="TimesNewRomanPSMT"/>
          <w:lang w:val="en-US"/>
        </w:rPr>
        <w:t>daýhanlar</w:t>
      </w:r>
      <w:proofErr w:type="spellEnd"/>
      <w:r>
        <w:rPr>
          <w:rFonts w:eastAsia="TimesNewRomanPSMT"/>
          <w:lang w:val="en-US"/>
        </w:rPr>
        <w:t xml:space="preserve"> we </w:t>
      </w:r>
      <w:proofErr w:type="spellStart"/>
      <w:r>
        <w:rPr>
          <w:rFonts w:eastAsia="TimesNewRomanPSMT"/>
          <w:lang w:val="en-US"/>
        </w:rPr>
        <w:t>maldarlar</w:t>
      </w:r>
      <w:proofErr w:type="spellEnd"/>
      <w:r>
        <w:rPr>
          <w:rFonts w:eastAsia="TimesNewRomanPSMT"/>
          <w:lang w:val="en-US"/>
        </w:rPr>
        <w:t xml:space="preserve"> </w:t>
      </w:r>
      <w:proofErr w:type="spellStart"/>
      <w:r>
        <w:rPr>
          <w:rFonts w:eastAsia="TimesNewRomanPSMT"/>
          <w:lang w:val="en-US"/>
        </w:rPr>
        <w:t>örän</w:t>
      </w:r>
      <w:proofErr w:type="spellEnd"/>
      <w:r>
        <w:rPr>
          <w:rFonts w:eastAsia="TimesNewRomanPSMT"/>
          <w:lang w:val="en-US"/>
        </w:rPr>
        <w:t xml:space="preserve"> </w:t>
      </w:r>
      <w:proofErr w:type="spellStart"/>
      <w:r>
        <w:rPr>
          <w:rFonts w:eastAsia="TimesNewRomanPSMT"/>
          <w:lang w:val="en-US"/>
        </w:rPr>
        <w:t>begenipdirler</w:t>
      </w:r>
      <w:proofErr w:type="spellEnd"/>
      <w:r>
        <w:rPr>
          <w:rFonts w:eastAsia="TimesNewRomanPSMT"/>
          <w:lang w:val="en-US"/>
        </w:rPr>
        <w:t>.</w:t>
      </w:r>
      <w:proofErr w:type="gramEnd"/>
      <w:r>
        <w:rPr>
          <w:rFonts w:eastAsia="TimesNewRomanPSMT"/>
          <w:lang w:val="en-US"/>
        </w:rPr>
        <w:t xml:space="preserve"> </w:t>
      </w:r>
      <w:proofErr w:type="spellStart"/>
      <w:proofErr w:type="gramStart"/>
      <w:r>
        <w:rPr>
          <w:rFonts w:eastAsia="TimesNewRomanPSMT"/>
          <w:lang w:val="en-US"/>
        </w:rPr>
        <w:t>Ýol</w:t>
      </w:r>
      <w:proofErr w:type="spellEnd"/>
      <w:r>
        <w:rPr>
          <w:rFonts w:eastAsia="TimesNewRomanPSMT"/>
          <w:lang w:val="en-US"/>
        </w:rPr>
        <w:t xml:space="preserve"> </w:t>
      </w:r>
      <w:proofErr w:type="spellStart"/>
      <w:r>
        <w:rPr>
          <w:rFonts w:eastAsia="TimesNewRomanPSMT"/>
          <w:lang w:val="en-US"/>
        </w:rPr>
        <w:t>ugruna</w:t>
      </w:r>
      <w:proofErr w:type="spellEnd"/>
      <w:r>
        <w:rPr>
          <w:rFonts w:eastAsia="TimesNewRomanPSMT"/>
          <w:lang w:val="en-US"/>
        </w:rPr>
        <w:t xml:space="preserve"> </w:t>
      </w:r>
      <w:proofErr w:type="spellStart"/>
      <w:r>
        <w:rPr>
          <w:rFonts w:eastAsia="TimesNewRomanPSMT"/>
          <w:lang w:val="en-US"/>
        </w:rPr>
        <w:t>Jelaleddiniň</w:t>
      </w:r>
      <w:proofErr w:type="spellEnd"/>
      <w:r>
        <w:rPr>
          <w:rFonts w:eastAsia="TimesNewRomanPSMT"/>
          <w:lang w:val="en-US"/>
        </w:rPr>
        <w:t xml:space="preserve"> </w:t>
      </w:r>
      <w:proofErr w:type="spellStart"/>
      <w:r>
        <w:rPr>
          <w:rFonts w:eastAsia="TimesNewRomanPSMT"/>
          <w:lang w:val="en-US"/>
        </w:rPr>
        <w:t>ýanyna</w:t>
      </w:r>
      <w:proofErr w:type="spellEnd"/>
      <w:r>
        <w:rPr>
          <w:rFonts w:eastAsia="TimesNewRomanPSMT"/>
          <w:lang w:val="en-US"/>
        </w:rPr>
        <w:t xml:space="preserve"> 30 </w:t>
      </w:r>
      <w:proofErr w:type="spellStart"/>
      <w:r>
        <w:rPr>
          <w:rFonts w:eastAsia="TimesNewRomanPSMT"/>
          <w:lang w:val="en-US"/>
        </w:rPr>
        <w:t>müň</w:t>
      </w:r>
      <w:proofErr w:type="spellEnd"/>
      <w:r>
        <w:rPr>
          <w:rFonts w:eastAsia="TimesNewRomanPSMT"/>
          <w:lang w:val="en-US"/>
        </w:rPr>
        <w:t xml:space="preserve"> </w:t>
      </w:r>
      <w:proofErr w:type="spellStart"/>
      <w:r>
        <w:rPr>
          <w:rFonts w:eastAsia="TimesNewRomanPSMT"/>
          <w:lang w:val="en-US"/>
        </w:rPr>
        <w:t>çemesi</w:t>
      </w:r>
      <w:proofErr w:type="spellEnd"/>
      <w:r>
        <w:rPr>
          <w:rFonts w:eastAsia="TimesNewRomanPSMT"/>
          <w:lang w:val="en-US"/>
        </w:rPr>
        <w:t xml:space="preserve"> </w:t>
      </w:r>
      <w:proofErr w:type="spellStart"/>
      <w:r>
        <w:rPr>
          <w:rFonts w:eastAsia="TimesNewRomanPSMT"/>
          <w:lang w:val="en-US"/>
        </w:rPr>
        <w:t>goşun</w:t>
      </w:r>
      <w:proofErr w:type="spellEnd"/>
      <w:r>
        <w:rPr>
          <w:rFonts w:eastAsia="TimesNewRomanPSMT"/>
          <w:lang w:val="en-US"/>
        </w:rPr>
        <w:t xml:space="preserve"> </w:t>
      </w:r>
      <w:proofErr w:type="spellStart"/>
      <w:r>
        <w:rPr>
          <w:rFonts w:eastAsia="TimesNewRomanPSMT"/>
          <w:lang w:val="en-US"/>
        </w:rPr>
        <w:t>ýygnanypdyr</w:t>
      </w:r>
      <w:proofErr w:type="spellEnd"/>
      <w:r>
        <w:rPr>
          <w:rFonts w:eastAsia="TimesNewRomanPSMT"/>
          <w:lang w:val="en-US"/>
        </w:rPr>
        <w:t>.</w:t>
      </w:r>
      <w:proofErr w:type="gramEnd"/>
      <w:r>
        <w:rPr>
          <w:rFonts w:eastAsia="TimesNewRomanPSMT"/>
          <w:lang w:val="en-US"/>
        </w:rPr>
        <w:t xml:space="preserve"> </w:t>
      </w:r>
      <w:proofErr w:type="spellStart"/>
      <w:proofErr w:type="gramStart"/>
      <w:r>
        <w:rPr>
          <w:rFonts w:eastAsia="TimesNewRomanPSMT"/>
          <w:lang w:val="en-US"/>
        </w:rPr>
        <w:t>Jelaleddin</w:t>
      </w:r>
      <w:proofErr w:type="spellEnd"/>
      <w:r>
        <w:rPr>
          <w:rFonts w:eastAsia="TimesNewRomanPSMT"/>
          <w:lang w:val="en-US"/>
        </w:rPr>
        <w:t xml:space="preserve"> </w:t>
      </w:r>
      <w:proofErr w:type="spellStart"/>
      <w:r>
        <w:rPr>
          <w:rFonts w:eastAsia="TimesNewRomanPSMT"/>
          <w:lang w:val="en-US"/>
        </w:rPr>
        <w:t>Owganystandaky</w:t>
      </w:r>
      <w:proofErr w:type="spellEnd"/>
      <w:r>
        <w:rPr>
          <w:rFonts w:eastAsia="TimesNewRomanPSMT"/>
          <w:lang w:val="en-US"/>
        </w:rPr>
        <w:t xml:space="preserve"> </w:t>
      </w:r>
      <w:proofErr w:type="spellStart"/>
      <w:r>
        <w:rPr>
          <w:rFonts w:eastAsia="TimesNewRomanPSMT"/>
          <w:lang w:val="en-US"/>
        </w:rPr>
        <w:t>Gazna</w:t>
      </w:r>
      <w:proofErr w:type="spellEnd"/>
      <w:r>
        <w:rPr>
          <w:rFonts w:eastAsia="TimesNewRomanPSMT"/>
          <w:lang w:val="en-US"/>
        </w:rPr>
        <w:t xml:space="preserve"> </w:t>
      </w:r>
      <w:proofErr w:type="spellStart"/>
      <w:r>
        <w:rPr>
          <w:rFonts w:eastAsia="TimesNewRomanPSMT"/>
          <w:lang w:val="en-US"/>
        </w:rPr>
        <w:t>şäherine</w:t>
      </w:r>
      <w:proofErr w:type="spellEnd"/>
      <w:r>
        <w:rPr>
          <w:rFonts w:eastAsia="TimesNewRomanPSMT"/>
          <w:lang w:val="en-US"/>
        </w:rPr>
        <w:t xml:space="preserve"> </w:t>
      </w:r>
      <w:proofErr w:type="spellStart"/>
      <w:r>
        <w:rPr>
          <w:rFonts w:eastAsia="TimesNewRomanPSMT"/>
          <w:lang w:val="en-US"/>
        </w:rPr>
        <w:t>baryp</w:t>
      </w:r>
      <w:proofErr w:type="spellEnd"/>
      <w:r>
        <w:rPr>
          <w:rFonts w:eastAsia="TimesNewRomanPSMT"/>
          <w:lang w:val="en-US"/>
        </w:rPr>
        <w:t xml:space="preserve">, 70 </w:t>
      </w:r>
      <w:proofErr w:type="spellStart"/>
      <w:r>
        <w:rPr>
          <w:rFonts w:eastAsia="TimesNewRomanPSMT"/>
          <w:lang w:val="en-US"/>
        </w:rPr>
        <w:t>müňe</w:t>
      </w:r>
      <w:proofErr w:type="spellEnd"/>
      <w:r>
        <w:rPr>
          <w:rFonts w:eastAsia="TimesNewRomanPSMT"/>
          <w:lang w:val="en-US"/>
        </w:rPr>
        <w:t xml:space="preserve"> </w:t>
      </w:r>
      <w:proofErr w:type="spellStart"/>
      <w:r>
        <w:rPr>
          <w:rFonts w:eastAsia="TimesNewRomanPSMT"/>
          <w:lang w:val="en-US"/>
        </w:rPr>
        <w:t>golaý</w:t>
      </w:r>
      <w:proofErr w:type="spellEnd"/>
      <w:r>
        <w:rPr>
          <w:rFonts w:eastAsia="TimesNewRomanPSMT"/>
          <w:lang w:val="en-US"/>
        </w:rPr>
        <w:t xml:space="preserve"> </w:t>
      </w:r>
      <w:proofErr w:type="spellStart"/>
      <w:r>
        <w:rPr>
          <w:rFonts w:eastAsia="TimesNewRomanPSMT"/>
          <w:lang w:val="en-US"/>
        </w:rPr>
        <w:t>goşun</w:t>
      </w:r>
      <w:proofErr w:type="spellEnd"/>
      <w:r>
        <w:rPr>
          <w:rFonts w:eastAsia="TimesNewRomanPSMT"/>
          <w:lang w:val="en-US"/>
        </w:rPr>
        <w:t xml:space="preserve"> </w:t>
      </w:r>
      <w:proofErr w:type="spellStart"/>
      <w:r>
        <w:rPr>
          <w:rFonts w:eastAsia="TimesNewRomanPSMT"/>
          <w:lang w:val="en-US"/>
        </w:rPr>
        <w:t>jemleýär</w:t>
      </w:r>
      <w:proofErr w:type="spellEnd"/>
      <w:r>
        <w:rPr>
          <w:rFonts w:eastAsia="TimesNewRomanPSMT"/>
          <w:lang w:val="en-US"/>
        </w:rPr>
        <w:t>.</w:t>
      </w:r>
      <w:proofErr w:type="gramEnd"/>
      <w:r>
        <w:rPr>
          <w:rFonts w:eastAsia="TimesNewRomanPSMT"/>
          <w:lang w:val="en-US"/>
        </w:rPr>
        <w:t xml:space="preserve"> </w:t>
      </w:r>
      <w:proofErr w:type="spellStart"/>
      <w:proofErr w:type="gramStart"/>
      <w:r>
        <w:rPr>
          <w:rFonts w:eastAsia="TimesNewRomanPSMT"/>
          <w:lang w:val="en-US"/>
        </w:rPr>
        <w:t>Jelaleddin</w:t>
      </w:r>
      <w:proofErr w:type="spellEnd"/>
      <w:r>
        <w:rPr>
          <w:rFonts w:eastAsia="TimesNewRomanPSMT"/>
          <w:lang w:val="en-US"/>
        </w:rPr>
        <w:t xml:space="preserve"> </w:t>
      </w:r>
      <w:proofErr w:type="spellStart"/>
      <w:r>
        <w:rPr>
          <w:rFonts w:eastAsia="TimesNewRomanPSMT"/>
          <w:lang w:val="en-US"/>
        </w:rPr>
        <w:t>goşunlaryň</w:t>
      </w:r>
      <w:proofErr w:type="spellEnd"/>
      <w:r>
        <w:rPr>
          <w:rFonts w:eastAsia="TimesNewRomanPSMT"/>
          <w:lang w:val="en-US"/>
        </w:rPr>
        <w:t xml:space="preserve"> </w:t>
      </w:r>
      <w:proofErr w:type="spellStart"/>
      <w:r>
        <w:rPr>
          <w:rFonts w:eastAsia="TimesNewRomanPSMT"/>
          <w:lang w:val="en-US"/>
        </w:rPr>
        <w:t>özdiýenli</w:t>
      </w:r>
      <w:proofErr w:type="spellEnd"/>
      <w:r>
        <w:rPr>
          <w:rFonts w:eastAsia="TimesNewRomanPSMT"/>
          <w:lang w:val="en-US"/>
        </w:rPr>
        <w:t xml:space="preserve"> </w:t>
      </w:r>
      <w:proofErr w:type="spellStart"/>
      <w:r>
        <w:rPr>
          <w:rFonts w:eastAsia="TimesNewRomanPSMT"/>
          <w:lang w:val="en-US"/>
        </w:rPr>
        <w:t>serkerdelerini</w:t>
      </w:r>
      <w:proofErr w:type="spellEnd"/>
      <w:r>
        <w:rPr>
          <w:rFonts w:eastAsia="TimesNewRomanPSMT"/>
          <w:lang w:val="en-US"/>
        </w:rPr>
        <w:t xml:space="preserve"> </w:t>
      </w:r>
      <w:proofErr w:type="spellStart"/>
      <w:r>
        <w:rPr>
          <w:rFonts w:eastAsia="TimesNewRomanPSMT"/>
          <w:lang w:val="en-US"/>
        </w:rPr>
        <w:t>jebisleşdirmegi</w:t>
      </w:r>
      <w:proofErr w:type="spellEnd"/>
      <w:r>
        <w:rPr>
          <w:rFonts w:eastAsia="TimesNewRomanPSMT"/>
          <w:lang w:val="en-US"/>
        </w:rPr>
        <w:t xml:space="preserve"> we </w:t>
      </w:r>
      <w:proofErr w:type="spellStart"/>
      <w:r>
        <w:rPr>
          <w:rFonts w:eastAsia="TimesNewRomanPSMT"/>
          <w:lang w:val="en-US"/>
        </w:rPr>
        <w:t>mongollara</w:t>
      </w:r>
      <w:proofErr w:type="spellEnd"/>
      <w:r>
        <w:rPr>
          <w:rFonts w:eastAsia="TimesNewRomanPSMT"/>
          <w:lang w:val="en-US"/>
        </w:rPr>
        <w:t xml:space="preserve"> </w:t>
      </w:r>
      <w:proofErr w:type="spellStart"/>
      <w:r>
        <w:rPr>
          <w:rFonts w:eastAsia="TimesNewRomanPSMT"/>
          <w:lang w:val="en-US"/>
        </w:rPr>
        <w:t>garşy</w:t>
      </w:r>
      <w:proofErr w:type="spellEnd"/>
      <w:r>
        <w:rPr>
          <w:rFonts w:eastAsia="TimesNewRomanPSMT"/>
          <w:lang w:val="en-US"/>
        </w:rPr>
        <w:t xml:space="preserve"> </w:t>
      </w:r>
      <w:proofErr w:type="spellStart"/>
      <w:r>
        <w:rPr>
          <w:rFonts w:eastAsia="TimesNewRomanPSMT"/>
          <w:lang w:val="en-US"/>
        </w:rPr>
        <w:t>kuwwatly</w:t>
      </w:r>
      <w:proofErr w:type="spellEnd"/>
      <w:r>
        <w:rPr>
          <w:rFonts w:eastAsia="TimesNewRomanPSMT"/>
          <w:lang w:val="en-US"/>
        </w:rPr>
        <w:t xml:space="preserve"> </w:t>
      </w:r>
      <w:proofErr w:type="spellStart"/>
      <w:r>
        <w:rPr>
          <w:rFonts w:eastAsia="TimesNewRomanPSMT"/>
          <w:lang w:val="en-US"/>
        </w:rPr>
        <w:t>g</w:t>
      </w:r>
      <w:r w:rsidRPr="002956B7">
        <w:rPr>
          <w:rFonts w:eastAsia="TimesNewRomanPSMT"/>
          <w:lang w:val="en-US"/>
        </w:rPr>
        <w:t>ü</w:t>
      </w:r>
      <w:r>
        <w:rPr>
          <w:rFonts w:eastAsia="TimesNewRomanPSMT"/>
          <w:lang w:val="en-US"/>
        </w:rPr>
        <w:t>ýje</w:t>
      </w:r>
      <w:proofErr w:type="spellEnd"/>
      <w:r>
        <w:rPr>
          <w:rFonts w:eastAsia="TimesNewRomanPSMT"/>
          <w:lang w:val="en-US"/>
        </w:rPr>
        <w:t xml:space="preserve"> </w:t>
      </w:r>
      <w:proofErr w:type="spellStart"/>
      <w:r>
        <w:rPr>
          <w:rFonts w:eastAsia="TimesNewRomanPSMT"/>
          <w:lang w:val="en-US"/>
        </w:rPr>
        <w:t>öwürmegi</w:t>
      </w:r>
      <w:proofErr w:type="spellEnd"/>
      <w:r>
        <w:rPr>
          <w:rFonts w:eastAsia="TimesNewRomanPSMT"/>
          <w:lang w:val="en-US"/>
        </w:rPr>
        <w:t xml:space="preserve"> </w:t>
      </w:r>
      <w:proofErr w:type="spellStart"/>
      <w:r>
        <w:rPr>
          <w:rFonts w:eastAsia="TimesNewRomanPSMT"/>
          <w:lang w:val="en-US"/>
        </w:rPr>
        <w:t>başarypdyr</w:t>
      </w:r>
      <w:proofErr w:type="spellEnd"/>
      <w:r>
        <w:rPr>
          <w:rFonts w:eastAsia="TimesNewRomanPSMT"/>
          <w:lang w:val="en-US"/>
        </w:rPr>
        <w:t>.</w:t>
      </w:r>
      <w:proofErr w:type="gramEnd"/>
      <w:r>
        <w:rPr>
          <w:rFonts w:eastAsia="TimesNewRomanPSMT"/>
          <w:lang w:val="en-US"/>
        </w:rPr>
        <w:t xml:space="preserve"> </w:t>
      </w:r>
      <w:proofErr w:type="spellStart"/>
      <w:proofErr w:type="gramStart"/>
      <w:r>
        <w:rPr>
          <w:rFonts w:eastAsia="TimesNewRomanPSMT"/>
          <w:lang w:val="en-US"/>
        </w:rPr>
        <w:t>Jelaleddiniň</w:t>
      </w:r>
      <w:proofErr w:type="spellEnd"/>
      <w:r>
        <w:rPr>
          <w:rFonts w:eastAsia="TimesNewRomanPSMT"/>
          <w:lang w:val="en-US"/>
        </w:rPr>
        <w:t xml:space="preserve"> </w:t>
      </w:r>
      <w:proofErr w:type="spellStart"/>
      <w:r>
        <w:rPr>
          <w:rFonts w:eastAsia="TimesNewRomanPSMT"/>
          <w:lang w:val="en-US"/>
        </w:rPr>
        <w:t>goşuny</w:t>
      </w:r>
      <w:proofErr w:type="spellEnd"/>
      <w:r>
        <w:rPr>
          <w:rFonts w:eastAsia="TimesNewRomanPSMT"/>
          <w:lang w:val="en-US"/>
        </w:rPr>
        <w:t xml:space="preserve"> </w:t>
      </w:r>
      <w:proofErr w:type="spellStart"/>
      <w:r>
        <w:rPr>
          <w:rFonts w:eastAsia="TimesNewRomanPSMT"/>
          <w:lang w:val="en-US"/>
        </w:rPr>
        <w:t>bilen</w:t>
      </w:r>
      <w:proofErr w:type="spellEnd"/>
      <w:r>
        <w:rPr>
          <w:rFonts w:eastAsia="TimesNewRomanPSMT"/>
          <w:lang w:val="en-US"/>
        </w:rPr>
        <w:t xml:space="preserve"> </w:t>
      </w:r>
      <w:proofErr w:type="spellStart"/>
      <w:r>
        <w:rPr>
          <w:rFonts w:eastAsia="TimesNewRomanPSMT"/>
          <w:lang w:val="en-US"/>
        </w:rPr>
        <w:t>mongollaryň</w:t>
      </w:r>
      <w:proofErr w:type="spellEnd"/>
      <w:r>
        <w:rPr>
          <w:rFonts w:eastAsia="TimesNewRomanPSMT"/>
          <w:lang w:val="en-US"/>
        </w:rPr>
        <w:t xml:space="preserve"> </w:t>
      </w:r>
      <w:proofErr w:type="spellStart"/>
      <w:r>
        <w:rPr>
          <w:rFonts w:eastAsia="TimesNewRomanPSMT"/>
          <w:lang w:val="en-US"/>
        </w:rPr>
        <w:t>goşuny</w:t>
      </w:r>
      <w:proofErr w:type="spellEnd"/>
      <w:r>
        <w:rPr>
          <w:rFonts w:eastAsia="TimesNewRomanPSMT"/>
          <w:lang w:val="en-US"/>
        </w:rPr>
        <w:t xml:space="preserve"> </w:t>
      </w:r>
      <w:proofErr w:type="spellStart"/>
      <w:r>
        <w:rPr>
          <w:rFonts w:eastAsia="TimesNewRomanPSMT"/>
          <w:lang w:val="en-US"/>
        </w:rPr>
        <w:t>Owganystandaky</w:t>
      </w:r>
      <w:proofErr w:type="spellEnd"/>
      <w:r>
        <w:rPr>
          <w:rFonts w:eastAsia="TimesNewRomanPSMT"/>
          <w:lang w:val="en-US"/>
        </w:rPr>
        <w:t xml:space="preserve"> </w:t>
      </w:r>
      <w:proofErr w:type="spellStart"/>
      <w:r>
        <w:rPr>
          <w:rFonts w:eastAsia="TimesNewRomanPSMT"/>
          <w:lang w:val="en-US"/>
        </w:rPr>
        <w:t>Penjşir</w:t>
      </w:r>
      <w:proofErr w:type="spellEnd"/>
      <w:r>
        <w:rPr>
          <w:rFonts w:eastAsia="TimesNewRomanPSMT"/>
          <w:lang w:val="en-US"/>
        </w:rPr>
        <w:t xml:space="preserve"> </w:t>
      </w:r>
      <w:proofErr w:type="spellStart"/>
      <w:r>
        <w:rPr>
          <w:rFonts w:eastAsia="TimesNewRomanPSMT"/>
          <w:lang w:val="en-US"/>
        </w:rPr>
        <w:t>jülgesinde</w:t>
      </w:r>
      <w:proofErr w:type="spellEnd"/>
      <w:r>
        <w:rPr>
          <w:rFonts w:eastAsia="TimesNewRomanPSMT"/>
          <w:lang w:val="en-US"/>
        </w:rPr>
        <w:t xml:space="preserve"> </w:t>
      </w:r>
      <w:proofErr w:type="spellStart"/>
      <w:r>
        <w:rPr>
          <w:rFonts w:eastAsia="TimesNewRomanPSMT"/>
          <w:lang w:val="en-US"/>
        </w:rPr>
        <w:t>garpyşýar</w:t>
      </w:r>
      <w:proofErr w:type="spellEnd"/>
      <w:r>
        <w:rPr>
          <w:rFonts w:eastAsia="TimesNewRomanPSMT"/>
          <w:lang w:val="en-US"/>
        </w:rPr>
        <w:t>.</w:t>
      </w:r>
      <w:proofErr w:type="gramEnd"/>
      <w:r>
        <w:rPr>
          <w:rFonts w:eastAsia="TimesNewRomanPSMT"/>
          <w:lang w:val="en-US"/>
        </w:rPr>
        <w:t xml:space="preserve"> </w:t>
      </w:r>
      <w:proofErr w:type="spellStart"/>
      <w:r>
        <w:rPr>
          <w:rFonts w:eastAsia="TimesNewRomanPSMT"/>
          <w:lang w:val="en-US"/>
        </w:rPr>
        <w:t>Iki</w:t>
      </w:r>
      <w:proofErr w:type="spellEnd"/>
      <w:r>
        <w:rPr>
          <w:rFonts w:eastAsia="TimesNewRomanPSMT"/>
          <w:lang w:val="en-US"/>
        </w:rPr>
        <w:t xml:space="preserve"> </w:t>
      </w:r>
      <w:proofErr w:type="spellStart"/>
      <w:r>
        <w:rPr>
          <w:rFonts w:eastAsia="TimesNewRomanPSMT"/>
          <w:lang w:val="en-US"/>
        </w:rPr>
        <w:t>gije-</w:t>
      </w:r>
      <w:r w:rsidRPr="002956B7">
        <w:rPr>
          <w:rFonts w:eastAsia="TimesNewRomanPSMT"/>
          <w:lang w:val="en-US"/>
        </w:rPr>
        <w:t>gü</w:t>
      </w:r>
      <w:r>
        <w:rPr>
          <w:rFonts w:eastAsia="TimesNewRomanPSMT"/>
          <w:lang w:val="en-US"/>
        </w:rPr>
        <w:t>ndiz</w:t>
      </w:r>
      <w:proofErr w:type="spellEnd"/>
      <w:r>
        <w:rPr>
          <w:rFonts w:eastAsia="TimesNewRomanPSMT"/>
          <w:lang w:val="en-US"/>
        </w:rPr>
        <w:t xml:space="preserve"> </w:t>
      </w:r>
      <w:proofErr w:type="spellStart"/>
      <w:r>
        <w:rPr>
          <w:rFonts w:eastAsia="TimesNewRomanPSMT"/>
          <w:lang w:val="en-US"/>
        </w:rPr>
        <w:t>dowam</w:t>
      </w:r>
      <w:proofErr w:type="spellEnd"/>
      <w:r>
        <w:rPr>
          <w:rFonts w:eastAsia="TimesNewRomanPSMT"/>
          <w:lang w:val="en-US"/>
        </w:rPr>
        <w:t xml:space="preserve"> </w:t>
      </w:r>
      <w:proofErr w:type="spellStart"/>
      <w:proofErr w:type="gramStart"/>
      <w:smartTag w:uri="urn:schemas-microsoft-com:office:smarttags" w:element="City">
        <w:smartTag w:uri="urn:schemas-microsoft-com:office:smarttags" w:element="place">
          <w:r>
            <w:rPr>
              <w:rFonts w:eastAsia="TimesNewRomanPSMT"/>
              <w:lang w:val="en-US"/>
            </w:rPr>
            <w:t>eden</w:t>
          </w:r>
        </w:smartTag>
      </w:smartTag>
      <w:proofErr w:type="spellEnd"/>
      <w:proofErr w:type="gramEnd"/>
      <w:r>
        <w:rPr>
          <w:rFonts w:eastAsia="TimesNewRomanPSMT"/>
          <w:lang w:val="en-US"/>
        </w:rPr>
        <w:t xml:space="preserve"> </w:t>
      </w:r>
      <w:proofErr w:type="spellStart"/>
      <w:r>
        <w:rPr>
          <w:rFonts w:eastAsia="TimesNewRomanPSMT"/>
          <w:lang w:val="en-US"/>
        </w:rPr>
        <w:t>söweşde</w:t>
      </w:r>
      <w:proofErr w:type="spellEnd"/>
      <w:r>
        <w:rPr>
          <w:rFonts w:eastAsia="TimesNewRomanPSMT"/>
          <w:lang w:val="en-US"/>
        </w:rPr>
        <w:t xml:space="preserve"> </w:t>
      </w:r>
      <w:proofErr w:type="spellStart"/>
      <w:r>
        <w:rPr>
          <w:rFonts w:eastAsia="TimesNewRomanPSMT"/>
          <w:lang w:val="en-US"/>
        </w:rPr>
        <w:t>mongollar</w:t>
      </w:r>
      <w:proofErr w:type="spellEnd"/>
      <w:r>
        <w:rPr>
          <w:rFonts w:eastAsia="TimesNewRomanPSMT"/>
          <w:lang w:val="en-US"/>
        </w:rPr>
        <w:t xml:space="preserve"> </w:t>
      </w:r>
      <w:proofErr w:type="spellStart"/>
      <w:r>
        <w:rPr>
          <w:rFonts w:eastAsia="TimesNewRomanPSMT"/>
          <w:lang w:val="en-US"/>
        </w:rPr>
        <w:t>ýeňilýärler</w:t>
      </w:r>
      <w:proofErr w:type="spellEnd"/>
      <w:r>
        <w:rPr>
          <w:rFonts w:eastAsia="TimesNewRomanPSMT"/>
          <w:lang w:val="en-US"/>
        </w:rPr>
        <w:t xml:space="preserve">. </w:t>
      </w:r>
      <w:proofErr w:type="spellStart"/>
      <w:r>
        <w:rPr>
          <w:rFonts w:eastAsia="TimesNewRomanPSMT"/>
          <w:lang w:val="en-US"/>
        </w:rPr>
        <w:t>Olardan</w:t>
      </w:r>
      <w:proofErr w:type="spellEnd"/>
      <w:r>
        <w:rPr>
          <w:rFonts w:eastAsia="TimesNewRomanPSMT"/>
          <w:lang w:val="en-US"/>
        </w:rPr>
        <w:t xml:space="preserve"> </w:t>
      </w:r>
      <w:proofErr w:type="spellStart"/>
      <w:proofErr w:type="gramStart"/>
      <w:r>
        <w:rPr>
          <w:rFonts w:eastAsia="TimesNewRomanPSMT"/>
          <w:lang w:val="en-US"/>
        </w:rPr>
        <w:t>az</w:t>
      </w:r>
      <w:proofErr w:type="spellEnd"/>
      <w:proofErr w:type="gramEnd"/>
      <w:r>
        <w:rPr>
          <w:rFonts w:eastAsia="TimesNewRomanPSMT"/>
          <w:lang w:val="en-US"/>
        </w:rPr>
        <w:t xml:space="preserve"> </w:t>
      </w:r>
      <w:proofErr w:type="spellStart"/>
      <w:r>
        <w:rPr>
          <w:rFonts w:eastAsia="TimesNewRomanPSMT"/>
          <w:lang w:val="en-US"/>
        </w:rPr>
        <w:t>sanly</w:t>
      </w:r>
      <w:proofErr w:type="spellEnd"/>
      <w:r>
        <w:rPr>
          <w:rFonts w:eastAsia="TimesNewRomanPSMT"/>
          <w:lang w:val="en-US"/>
        </w:rPr>
        <w:t xml:space="preserve"> </w:t>
      </w:r>
      <w:proofErr w:type="spellStart"/>
      <w:r>
        <w:rPr>
          <w:rFonts w:eastAsia="TimesNewRomanPSMT"/>
          <w:lang w:val="en-US"/>
        </w:rPr>
        <w:t>mongol</w:t>
      </w:r>
      <w:proofErr w:type="spellEnd"/>
      <w:r>
        <w:rPr>
          <w:rFonts w:eastAsia="TimesNewRomanPSMT"/>
          <w:lang w:val="en-US"/>
        </w:rPr>
        <w:t xml:space="preserve"> </w:t>
      </w:r>
      <w:proofErr w:type="spellStart"/>
      <w:r>
        <w:rPr>
          <w:rFonts w:eastAsia="TimesNewRomanPSMT"/>
          <w:lang w:val="en-US"/>
        </w:rPr>
        <w:t>gaçyp</w:t>
      </w:r>
      <w:proofErr w:type="spellEnd"/>
      <w:r>
        <w:rPr>
          <w:rFonts w:eastAsia="TimesNewRomanPSMT"/>
          <w:lang w:val="en-US"/>
        </w:rPr>
        <w:t xml:space="preserve"> </w:t>
      </w:r>
      <w:proofErr w:type="spellStart"/>
      <w:r>
        <w:rPr>
          <w:rFonts w:eastAsia="TimesNewRomanPSMT"/>
          <w:lang w:val="en-US"/>
        </w:rPr>
        <w:t>Çingiz</w:t>
      </w:r>
      <w:proofErr w:type="spellEnd"/>
      <w:r>
        <w:rPr>
          <w:rFonts w:eastAsia="TimesNewRomanPSMT"/>
          <w:lang w:val="en-US"/>
        </w:rPr>
        <w:t xml:space="preserve"> </w:t>
      </w:r>
      <w:proofErr w:type="spellStart"/>
      <w:r>
        <w:rPr>
          <w:rFonts w:eastAsia="TimesNewRomanPSMT"/>
          <w:lang w:val="en-US"/>
        </w:rPr>
        <w:t>hanyň</w:t>
      </w:r>
      <w:proofErr w:type="spellEnd"/>
      <w:r>
        <w:rPr>
          <w:rFonts w:eastAsia="TimesNewRomanPSMT"/>
          <w:lang w:val="en-US"/>
        </w:rPr>
        <w:t xml:space="preserve"> </w:t>
      </w:r>
      <w:proofErr w:type="spellStart"/>
      <w:r>
        <w:rPr>
          <w:rFonts w:eastAsia="TimesNewRomanPSMT"/>
          <w:lang w:val="en-US"/>
        </w:rPr>
        <w:t>ýanyna</w:t>
      </w:r>
      <w:proofErr w:type="spellEnd"/>
      <w:r>
        <w:rPr>
          <w:rFonts w:eastAsia="TimesNewRomanPSMT"/>
          <w:lang w:val="en-US"/>
        </w:rPr>
        <w:t xml:space="preserve"> </w:t>
      </w:r>
      <w:proofErr w:type="spellStart"/>
      <w:r>
        <w:rPr>
          <w:rFonts w:eastAsia="TimesNewRomanPSMT"/>
          <w:lang w:val="en-US"/>
        </w:rPr>
        <w:t>özlerini</w:t>
      </w:r>
      <w:proofErr w:type="spellEnd"/>
      <w:r>
        <w:rPr>
          <w:rFonts w:eastAsia="TimesNewRomanPSMT"/>
          <w:lang w:val="en-US"/>
        </w:rPr>
        <w:t xml:space="preserve"> </w:t>
      </w:r>
      <w:proofErr w:type="spellStart"/>
      <w:r>
        <w:rPr>
          <w:rFonts w:eastAsia="TimesNewRomanPSMT"/>
          <w:lang w:val="en-US"/>
        </w:rPr>
        <w:t>atypdyrlar</w:t>
      </w:r>
      <w:proofErr w:type="spellEnd"/>
      <w:r>
        <w:rPr>
          <w:rFonts w:eastAsia="TimesNewRomanPSMT"/>
          <w:lang w:val="en-US"/>
        </w:rPr>
        <w:t>.</w:t>
      </w:r>
    </w:p>
    <w:p w:rsidR="002956B7" w:rsidRPr="002956B7" w:rsidRDefault="002956B7" w:rsidP="002956B7">
      <w:pPr>
        <w:autoSpaceDE w:val="0"/>
        <w:autoSpaceDN w:val="0"/>
        <w:adjustRightInd w:val="0"/>
        <w:ind w:left="-992" w:firstLine="567"/>
        <w:jc w:val="both"/>
        <w:rPr>
          <w:rFonts w:eastAsia="TimesNewRomanPSMT"/>
          <w:lang w:val="en-US"/>
        </w:rPr>
      </w:pPr>
      <w:r w:rsidRPr="002956B7">
        <w:rPr>
          <w:rFonts w:eastAsia="TimesNewRomanPSMT"/>
          <w:lang w:val="en-US"/>
        </w:rPr>
        <w:t xml:space="preserve"> </w:t>
      </w:r>
      <w:proofErr w:type="spellStart"/>
      <w:proofErr w:type="gramStart"/>
      <w:r w:rsidRPr="002956B7">
        <w:rPr>
          <w:rFonts w:eastAsia="TimesNewRomanPSMT"/>
          <w:lang w:val="en-US"/>
        </w:rPr>
        <w:t>Jelaleddiniň</w:t>
      </w:r>
      <w:proofErr w:type="spellEnd"/>
      <w:r w:rsidRPr="002956B7">
        <w:rPr>
          <w:rFonts w:eastAsia="TimesNewRomanPSMT"/>
          <w:lang w:val="en-US"/>
        </w:rPr>
        <w:t xml:space="preserve"> </w:t>
      </w:r>
      <w:proofErr w:type="spellStart"/>
      <w:r w:rsidRPr="002956B7">
        <w:rPr>
          <w:rFonts w:eastAsia="TimesNewRomanPSMT"/>
          <w:lang w:val="en-US"/>
        </w:rPr>
        <w:t>garşysyna</w:t>
      </w:r>
      <w:proofErr w:type="spellEnd"/>
      <w:r w:rsidRPr="002956B7">
        <w:rPr>
          <w:rFonts w:eastAsia="TimesNewRomanPSMT"/>
          <w:lang w:val="en-US"/>
        </w:rPr>
        <w:t xml:space="preserve"> </w:t>
      </w:r>
      <w:proofErr w:type="spellStart"/>
      <w:r w:rsidRPr="002956B7">
        <w:rPr>
          <w:rFonts w:eastAsia="TimesNewRomanPSMT"/>
          <w:lang w:val="en-US"/>
        </w:rPr>
        <w:t>Çingiz</w:t>
      </w:r>
      <w:proofErr w:type="spellEnd"/>
      <w:r w:rsidRPr="002956B7">
        <w:rPr>
          <w:rFonts w:eastAsia="TimesNewRomanPSMT"/>
          <w:lang w:val="en-US"/>
        </w:rPr>
        <w:t xml:space="preserve"> </w:t>
      </w:r>
      <w:proofErr w:type="spellStart"/>
      <w:r w:rsidRPr="002956B7">
        <w:rPr>
          <w:rFonts w:eastAsia="TimesNewRomanPSMT"/>
          <w:lang w:val="en-US"/>
        </w:rPr>
        <w:t>hanyň</w:t>
      </w:r>
      <w:proofErr w:type="spellEnd"/>
      <w:r w:rsidRPr="002956B7">
        <w:rPr>
          <w:rFonts w:eastAsia="TimesNewRomanPSMT"/>
          <w:lang w:val="en-US"/>
        </w:rPr>
        <w:t xml:space="preserve"> </w:t>
      </w:r>
      <w:proofErr w:type="spellStart"/>
      <w:r w:rsidRPr="002956B7">
        <w:rPr>
          <w:rFonts w:eastAsia="TimesNewRomanPSMT"/>
          <w:lang w:val="en-US"/>
        </w:rPr>
        <w:t>özi</w:t>
      </w:r>
      <w:proofErr w:type="spellEnd"/>
      <w:r w:rsidRPr="002956B7">
        <w:rPr>
          <w:rFonts w:eastAsia="TimesNewRomanPSMT"/>
          <w:lang w:val="en-US"/>
        </w:rPr>
        <w:t xml:space="preserve"> </w:t>
      </w:r>
      <w:proofErr w:type="spellStart"/>
      <w:r w:rsidRPr="002956B7">
        <w:rPr>
          <w:rFonts w:eastAsia="TimesNewRomanPSMT"/>
          <w:lang w:val="en-US"/>
        </w:rPr>
        <w:t>uly</w:t>
      </w:r>
      <w:proofErr w:type="spellEnd"/>
      <w:r w:rsidRPr="002956B7">
        <w:rPr>
          <w:rFonts w:eastAsia="TimesNewRomanPSMT"/>
          <w:lang w:val="en-US"/>
        </w:rPr>
        <w:t xml:space="preserve"> </w:t>
      </w:r>
      <w:proofErr w:type="spellStart"/>
      <w:r w:rsidRPr="002956B7">
        <w:rPr>
          <w:rFonts w:eastAsia="TimesNewRomanPSMT"/>
          <w:lang w:val="en-US"/>
        </w:rPr>
        <w:t>goşun</w:t>
      </w:r>
      <w:proofErr w:type="spellEnd"/>
      <w:r w:rsidRPr="002956B7">
        <w:rPr>
          <w:rFonts w:eastAsia="TimesNewRomanPSMT"/>
          <w:lang w:val="en-US"/>
        </w:rPr>
        <w:t xml:space="preserve"> </w:t>
      </w:r>
      <w:proofErr w:type="spellStart"/>
      <w:r w:rsidRPr="002956B7">
        <w:rPr>
          <w:rFonts w:eastAsia="TimesNewRomanPSMT"/>
          <w:lang w:val="en-US"/>
        </w:rPr>
        <w:t>bilen</w:t>
      </w:r>
      <w:proofErr w:type="spellEnd"/>
      <w:r w:rsidRPr="002956B7">
        <w:rPr>
          <w:rFonts w:eastAsia="TimesNewRomanPSMT"/>
          <w:lang w:val="en-US"/>
        </w:rPr>
        <w:t xml:space="preserve"> </w:t>
      </w:r>
      <w:proofErr w:type="spellStart"/>
      <w:r w:rsidRPr="002956B7">
        <w:rPr>
          <w:rFonts w:eastAsia="TimesNewRomanPSMT"/>
          <w:lang w:val="en-US"/>
        </w:rPr>
        <w:t>gelipdir</w:t>
      </w:r>
      <w:proofErr w:type="spellEnd"/>
      <w:r w:rsidRPr="002956B7">
        <w:rPr>
          <w:rFonts w:eastAsia="TimesNewRomanPSMT"/>
          <w:lang w:val="en-US"/>
        </w:rPr>
        <w:t>.</w:t>
      </w:r>
      <w:proofErr w:type="gramEnd"/>
      <w:r w:rsidRPr="002956B7">
        <w:rPr>
          <w:rFonts w:eastAsia="TimesNewRomanPSMT"/>
          <w:lang w:val="en-US"/>
        </w:rPr>
        <w:t xml:space="preserve"> </w:t>
      </w:r>
      <w:proofErr w:type="spellStart"/>
      <w:proofErr w:type="gramStart"/>
      <w:r w:rsidRPr="002956B7">
        <w:rPr>
          <w:rFonts w:eastAsia="TimesNewRomanPSMT"/>
          <w:lang w:val="en-US"/>
        </w:rPr>
        <w:t>Jelaleddin</w:t>
      </w:r>
      <w:proofErr w:type="spellEnd"/>
      <w:r w:rsidRPr="002956B7">
        <w:rPr>
          <w:rFonts w:eastAsia="TimesNewRomanPSMT"/>
          <w:lang w:val="en-US"/>
        </w:rPr>
        <w:t xml:space="preserve"> Hind </w:t>
      </w:r>
      <w:proofErr w:type="spellStart"/>
      <w:r w:rsidRPr="002956B7">
        <w:rPr>
          <w:rFonts w:eastAsia="TimesNewRomanPSMT"/>
          <w:lang w:val="en-US"/>
        </w:rPr>
        <w:t>derýasyna</w:t>
      </w:r>
      <w:proofErr w:type="spellEnd"/>
      <w:r w:rsidRPr="002956B7">
        <w:rPr>
          <w:rFonts w:eastAsia="TimesNewRomanPSMT"/>
          <w:lang w:val="en-US"/>
        </w:rPr>
        <w:t xml:space="preserve"> </w:t>
      </w:r>
      <w:proofErr w:type="spellStart"/>
      <w:r w:rsidRPr="002956B7">
        <w:rPr>
          <w:rFonts w:eastAsia="TimesNewRomanPSMT"/>
          <w:lang w:val="en-US"/>
        </w:rPr>
        <w:t>tarap</w:t>
      </w:r>
      <w:proofErr w:type="spellEnd"/>
      <w:r w:rsidRPr="002956B7">
        <w:rPr>
          <w:rFonts w:eastAsia="TimesNewRomanPSMT"/>
          <w:lang w:val="en-US"/>
        </w:rPr>
        <w:t xml:space="preserve"> </w:t>
      </w:r>
      <w:proofErr w:type="spellStart"/>
      <w:r w:rsidRPr="002956B7">
        <w:rPr>
          <w:rFonts w:eastAsia="TimesNewRomanPSMT"/>
          <w:lang w:val="en-US"/>
        </w:rPr>
        <w:t>çekilýärkä</w:t>
      </w:r>
      <w:proofErr w:type="spellEnd"/>
      <w:r w:rsidRPr="002956B7">
        <w:rPr>
          <w:rFonts w:eastAsia="TimesNewRomanPSMT"/>
          <w:lang w:val="en-US"/>
        </w:rPr>
        <w:t xml:space="preserve">, </w:t>
      </w:r>
      <w:proofErr w:type="spellStart"/>
      <w:r w:rsidRPr="002956B7">
        <w:rPr>
          <w:rFonts w:eastAsia="TimesNewRomanPSMT"/>
          <w:lang w:val="en-US"/>
        </w:rPr>
        <w:t>yzly-yzyna</w:t>
      </w:r>
      <w:proofErr w:type="spellEnd"/>
      <w:r w:rsidRPr="002956B7">
        <w:rPr>
          <w:rFonts w:eastAsia="TimesNewRomanPSMT"/>
          <w:lang w:val="en-US"/>
        </w:rPr>
        <w:t xml:space="preserve"> </w:t>
      </w:r>
      <w:proofErr w:type="spellStart"/>
      <w:r w:rsidRPr="002956B7">
        <w:rPr>
          <w:rFonts w:eastAsia="TimesNewRomanPSMT"/>
          <w:lang w:val="en-US"/>
        </w:rPr>
        <w:t>kiçiräk</w:t>
      </w:r>
      <w:proofErr w:type="spellEnd"/>
      <w:r w:rsidRPr="002956B7">
        <w:rPr>
          <w:rFonts w:eastAsia="TimesNewRomanPSMT"/>
          <w:lang w:val="en-US"/>
        </w:rPr>
        <w:t xml:space="preserve"> </w:t>
      </w:r>
      <w:proofErr w:type="spellStart"/>
      <w:r w:rsidRPr="002956B7">
        <w:rPr>
          <w:rFonts w:eastAsia="TimesNewRomanPSMT"/>
          <w:lang w:val="en-US"/>
        </w:rPr>
        <w:t>söweşleri</w:t>
      </w:r>
      <w:proofErr w:type="spellEnd"/>
      <w:r w:rsidRPr="002956B7">
        <w:rPr>
          <w:rFonts w:eastAsia="TimesNewRomanPSMT"/>
          <w:lang w:val="en-US"/>
        </w:rPr>
        <w:t xml:space="preserve"> </w:t>
      </w:r>
      <w:proofErr w:type="spellStart"/>
      <w:r w:rsidRPr="002956B7">
        <w:rPr>
          <w:rFonts w:eastAsia="TimesNewRomanPSMT"/>
          <w:lang w:val="en-US"/>
        </w:rPr>
        <w:t>edip</w:t>
      </w:r>
      <w:proofErr w:type="spellEnd"/>
      <w:r w:rsidRPr="002956B7">
        <w:rPr>
          <w:rFonts w:eastAsia="TimesNewRomanPSMT"/>
          <w:lang w:val="en-US"/>
        </w:rPr>
        <w:t xml:space="preserve">, </w:t>
      </w:r>
      <w:proofErr w:type="spellStart"/>
      <w:r w:rsidRPr="002956B7">
        <w:rPr>
          <w:rFonts w:eastAsia="TimesNewRomanPSMT"/>
          <w:lang w:val="en-US"/>
        </w:rPr>
        <w:t>duşmanyna</w:t>
      </w:r>
      <w:proofErr w:type="spellEnd"/>
      <w:r w:rsidRPr="002956B7">
        <w:rPr>
          <w:rFonts w:eastAsia="TimesNewRomanPSMT"/>
          <w:lang w:val="en-US"/>
        </w:rPr>
        <w:t xml:space="preserve"> </w:t>
      </w:r>
      <w:proofErr w:type="spellStart"/>
      <w:r w:rsidRPr="002956B7">
        <w:rPr>
          <w:rFonts w:eastAsia="TimesNewRomanPSMT"/>
          <w:lang w:val="en-US"/>
        </w:rPr>
        <w:t>uly</w:t>
      </w:r>
      <w:proofErr w:type="spellEnd"/>
      <w:r w:rsidRPr="002956B7">
        <w:rPr>
          <w:rFonts w:eastAsia="TimesNewRomanPSMT"/>
          <w:lang w:val="en-US"/>
        </w:rPr>
        <w:t xml:space="preserve"> </w:t>
      </w:r>
      <w:proofErr w:type="spellStart"/>
      <w:r w:rsidRPr="002956B7">
        <w:rPr>
          <w:rFonts w:eastAsia="TimesNewRomanPSMT"/>
          <w:lang w:val="en-US"/>
        </w:rPr>
        <w:t>zyýan</w:t>
      </w:r>
      <w:proofErr w:type="spellEnd"/>
      <w:r w:rsidRPr="002956B7">
        <w:rPr>
          <w:rFonts w:eastAsia="TimesNewRomanPSMT"/>
          <w:lang w:val="en-US"/>
        </w:rPr>
        <w:t xml:space="preserve"> </w:t>
      </w:r>
      <w:proofErr w:type="spellStart"/>
      <w:r w:rsidRPr="002956B7">
        <w:rPr>
          <w:rFonts w:eastAsia="TimesNewRomanPSMT"/>
          <w:lang w:val="en-US"/>
        </w:rPr>
        <w:t>ýetiripdir</w:t>
      </w:r>
      <w:proofErr w:type="spellEnd"/>
      <w:r w:rsidRPr="002956B7">
        <w:rPr>
          <w:rFonts w:eastAsia="TimesNewRomanPSMT"/>
          <w:lang w:val="en-US"/>
        </w:rPr>
        <w:t>.</w:t>
      </w:r>
      <w:proofErr w:type="gramEnd"/>
      <w:r w:rsidRPr="002956B7">
        <w:rPr>
          <w:rFonts w:eastAsia="TimesNewRomanPSMT"/>
          <w:lang w:val="en-US"/>
        </w:rPr>
        <w:t xml:space="preserve"> </w:t>
      </w:r>
      <w:proofErr w:type="spellStart"/>
      <w:proofErr w:type="gramStart"/>
      <w:r w:rsidRPr="002956B7">
        <w:rPr>
          <w:rFonts w:eastAsia="TimesNewRomanPSMT"/>
          <w:lang w:val="en-US"/>
        </w:rPr>
        <w:t>Aýgytlaýjy</w:t>
      </w:r>
      <w:proofErr w:type="spellEnd"/>
      <w:r w:rsidRPr="002956B7">
        <w:rPr>
          <w:rFonts w:eastAsia="TimesNewRomanPSMT"/>
          <w:lang w:val="en-US"/>
        </w:rPr>
        <w:t xml:space="preserve"> </w:t>
      </w:r>
      <w:proofErr w:type="spellStart"/>
      <w:r w:rsidRPr="002956B7">
        <w:rPr>
          <w:rFonts w:eastAsia="TimesNewRomanPSMT"/>
          <w:lang w:val="en-US"/>
        </w:rPr>
        <w:t>söweş</w:t>
      </w:r>
      <w:proofErr w:type="spellEnd"/>
      <w:r w:rsidRPr="002956B7">
        <w:rPr>
          <w:rFonts w:eastAsia="TimesNewRomanPSMT"/>
          <w:lang w:val="en-US"/>
        </w:rPr>
        <w:t xml:space="preserve"> 1221-nji </w:t>
      </w:r>
      <w:proofErr w:type="spellStart"/>
      <w:r w:rsidRPr="002956B7">
        <w:rPr>
          <w:rFonts w:eastAsia="TimesNewRomanPSMT"/>
          <w:lang w:val="en-US"/>
        </w:rPr>
        <w:t>ýylyň</w:t>
      </w:r>
      <w:proofErr w:type="spellEnd"/>
      <w:r w:rsidRPr="002956B7">
        <w:rPr>
          <w:rFonts w:eastAsia="TimesNewRomanPSMT"/>
          <w:lang w:val="en-US"/>
        </w:rPr>
        <w:t xml:space="preserve"> </w:t>
      </w:r>
      <w:proofErr w:type="spellStart"/>
      <w:r w:rsidRPr="002956B7">
        <w:rPr>
          <w:rFonts w:eastAsia="TimesNewRomanPSMT"/>
          <w:lang w:val="en-US"/>
        </w:rPr>
        <w:t>noýabrynda</w:t>
      </w:r>
      <w:proofErr w:type="spellEnd"/>
      <w:r w:rsidRPr="002956B7">
        <w:rPr>
          <w:rFonts w:eastAsia="TimesNewRomanPSMT"/>
          <w:lang w:val="en-US"/>
        </w:rPr>
        <w:t xml:space="preserve"> Hind </w:t>
      </w:r>
      <w:proofErr w:type="spellStart"/>
      <w:r w:rsidRPr="002956B7">
        <w:rPr>
          <w:rFonts w:eastAsia="TimesNewRomanPSMT"/>
          <w:lang w:val="en-US"/>
        </w:rPr>
        <w:t>derýasynyň</w:t>
      </w:r>
      <w:proofErr w:type="spellEnd"/>
      <w:r w:rsidRPr="002956B7">
        <w:rPr>
          <w:rFonts w:eastAsia="TimesNewRomanPSMT"/>
          <w:lang w:val="en-US"/>
        </w:rPr>
        <w:t xml:space="preserve"> </w:t>
      </w:r>
      <w:proofErr w:type="spellStart"/>
      <w:r w:rsidRPr="002956B7">
        <w:rPr>
          <w:rFonts w:eastAsia="TimesNewRomanPSMT"/>
          <w:lang w:val="en-US"/>
        </w:rPr>
        <w:t>boýunda</w:t>
      </w:r>
      <w:proofErr w:type="spellEnd"/>
      <w:r w:rsidRPr="002956B7">
        <w:rPr>
          <w:rFonts w:eastAsia="TimesNewRomanPSMT"/>
          <w:lang w:val="en-US"/>
        </w:rPr>
        <w:t xml:space="preserve"> </w:t>
      </w:r>
      <w:proofErr w:type="spellStart"/>
      <w:r w:rsidRPr="002956B7">
        <w:rPr>
          <w:rFonts w:eastAsia="TimesNewRomanPSMT"/>
          <w:lang w:val="en-US"/>
        </w:rPr>
        <w:t>Nilýap</w:t>
      </w:r>
      <w:proofErr w:type="spellEnd"/>
      <w:r w:rsidRPr="002956B7">
        <w:rPr>
          <w:rFonts w:eastAsia="TimesNewRomanPSMT"/>
          <w:lang w:val="en-US"/>
        </w:rPr>
        <w:t xml:space="preserve"> </w:t>
      </w:r>
      <w:proofErr w:type="spellStart"/>
      <w:r w:rsidRPr="002956B7">
        <w:rPr>
          <w:rFonts w:eastAsia="TimesNewRomanPSMT"/>
          <w:lang w:val="en-US"/>
        </w:rPr>
        <w:t>diýen</w:t>
      </w:r>
      <w:proofErr w:type="spellEnd"/>
      <w:r w:rsidRPr="002956B7">
        <w:rPr>
          <w:rFonts w:eastAsia="TimesNewRomanPSMT"/>
          <w:lang w:val="en-US"/>
        </w:rPr>
        <w:t xml:space="preserve"> </w:t>
      </w:r>
      <w:proofErr w:type="spellStart"/>
      <w:r w:rsidRPr="002956B7">
        <w:rPr>
          <w:rFonts w:eastAsia="TimesNewRomanPSMT"/>
          <w:lang w:val="en-US"/>
        </w:rPr>
        <w:t>geçelgäniň</w:t>
      </w:r>
      <w:proofErr w:type="spellEnd"/>
      <w:r w:rsidRPr="002956B7">
        <w:rPr>
          <w:rFonts w:eastAsia="TimesNewRomanPSMT"/>
          <w:lang w:val="en-US"/>
        </w:rPr>
        <w:t xml:space="preserve"> </w:t>
      </w:r>
      <w:proofErr w:type="spellStart"/>
      <w:r w:rsidRPr="002956B7">
        <w:rPr>
          <w:rFonts w:eastAsia="TimesNewRomanPSMT"/>
          <w:lang w:val="en-US"/>
        </w:rPr>
        <w:t>ýanynda</w:t>
      </w:r>
      <w:proofErr w:type="spellEnd"/>
      <w:r w:rsidRPr="002956B7">
        <w:rPr>
          <w:rFonts w:eastAsia="TimesNewRomanPSMT"/>
          <w:lang w:val="en-US"/>
        </w:rPr>
        <w:t xml:space="preserve"> </w:t>
      </w:r>
      <w:proofErr w:type="spellStart"/>
      <w:r w:rsidRPr="002956B7">
        <w:rPr>
          <w:rFonts w:eastAsia="TimesNewRomanPSMT"/>
          <w:lang w:val="en-US"/>
        </w:rPr>
        <w:t>bolupdyr</w:t>
      </w:r>
      <w:proofErr w:type="spellEnd"/>
      <w:r w:rsidRPr="002956B7">
        <w:rPr>
          <w:rFonts w:eastAsia="TimesNewRomanPSMT"/>
          <w:lang w:val="en-US"/>
        </w:rPr>
        <w:t>.</w:t>
      </w:r>
      <w:proofErr w:type="gramEnd"/>
      <w:r w:rsidRPr="002956B7">
        <w:rPr>
          <w:rFonts w:eastAsia="TimesNewRomanPSMT"/>
          <w:lang w:val="en-US"/>
        </w:rPr>
        <w:t xml:space="preserve"> </w:t>
      </w:r>
      <w:proofErr w:type="spellStart"/>
      <w:proofErr w:type="gramStart"/>
      <w:r w:rsidRPr="002956B7">
        <w:rPr>
          <w:rFonts w:eastAsia="TimesNewRomanPSMT"/>
          <w:lang w:val="en-US"/>
        </w:rPr>
        <w:t>Şol</w:t>
      </w:r>
      <w:proofErr w:type="spellEnd"/>
      <w:r w:rsidRPr="002956B7">
        <w:rPr>
          <w:rFonts w:eastAsia="TimesNewRomanPSMT"/>
          <w:lang w:val="en-US"/>
        </w:rPr>
        <w:t xml:space="preserve"> </w:t>
      </w:r>
      <w:proofErr w:type="spellStart"/>
      <w:r w:rsidRPr="002956B7">
        <w:rPr>
          <w:rFonts w:eastAsia="TimesNewRomanPSMT"/>
          <w:lang w:val="en-US"/>
        </w:rPr>
        <w:t>ýerde</w:t>
      </w:r>
      <w:proofErr w:type="spellEnd"/>
      <w:r w:rsidRPr="002956B7">
        <w:rPr>
          <w:rFonts w:eastAsia="TimesNewRomanPSMT"/>
          <w:lang w:val="en-US"/>
        </w:rPr>
        <w:t xml:space="preserve"> </w:t>
      </w:r>
      <w:proofErr w:type="spellStart"/>
      <w:r w:rsidRPr="002956B7">
        <w:rPr>
          <w:rFonts w:eastAsia="TimesNewRomanPSMT"/>
          <w:lang w:val="en-US"/>
        </w:rPr>
        <w:t>bolan</w:t>
      </w:r>
      <w:proofErr w:type="spellEnd"/>
      <w:r w:rsidRPr="002956B7">
        <w:rPr>
          <w:rFonts w:eastAsia="TimesNewRomanPSMT"/>
          <w:lang w:val="en-US"/>
        </w:rPr>
        <w:t xml:space="preserve"> </w:t>
      </w:r>
      <w:proofErr w:type="spellStart"/>
      <w:r w:rsidRPr="002956B7">
        <w:rPr>
          <w:rFonts w:eastAsia="TimesNewRomanPSMT"/>
          <w:lang w:val="en-US"/>
        </w:rPr>
        <w:t>gazaply</w:t>
      </w:r>
      <w:proofErr w:type="spellEnd"/>
      <w:r w:rsidRPr="002956B7">
        <w:rPr>
          <w:rFonts w:eastAsia="TimesNewRomanPSMT"/>
          <w:lang w:val="en-US"/>
        </w:rPr>
        <w:t xml:space="preserve">, san </w:t>
      </w:r>
      <w:proofErr w:type="spellStart"/>
      <w:r w:rsidRPr="002956B7">
        <w:rPr>
          <w:rFonts w:eastAsia="TimesNewRomanPSMT"/>
          <w:lang w:val="en-US"/>
        </w:rPr>
        <w:t>taýdan</w:t>
      </w:r>
      <w:proofErr w:type="spellEnd"/>
      <w:r w:rsidRPr="002956B7">
        <w:rPr>
          <w:rFonts w:eastAsia="TimesNewRomanPSMT"/>
          <w:lang w:val="en-US"/>
        </w:rPr>
        <w:t xml:space="preserve"> </w:t>
      </w:r>
      <w:proofErr w:type="spellStart"/>
      <w:r w:rsidRPr="002956B7">
        <w:rPr>
          <w:rFonts w:eastAsia="TimesNewRomanPSMT"/>
          <w:lang w:val="en-US"/>
        </w:rPr>
        <w:t>deň</w:t>
      </w:r>
      <w:proofErr w:type="spellEnd"/>
      <w:r w:rsidRPr="002956B7">
        <w:rPr>
          <w:rFonts w:eastAsia="TimesNewRomanPSMT"/>
          <w:lang w:val="en-US"/>
        </w:rPr>
        <w:t xml:space="preserve"> </w:t>
      </w:r>
      <w:proofErr w:type="spellStart"/>
      <w:r w:rsidRPr="002956B7">
        <w:rPr>
          <w:rFonts w:eastAsia="TimesNewRomanPSMT"/>
          <w:lang w:val="en-US"/>
        </w:rPr>
        <w:t>bolmadyk</w:t>
      </w:r>
      <w:proofErr w:type="spellEnd"/>
      <w:r w:rsidRPr="002956B7">
        <w:rPr>
          <w:rFonts w:eastAsia="TimesNewRomanPSMT"/>
          <w:lang w:val="en-US"/>
        </w:rPr>
        <w:t xml:space="preserve"> </w:t>
      </w:r>
      <w:proofErr w:type="spellStart"/>
      <w:r w:rsidRPr="002956B7">
        <w:rPr>
          <w:rFonts w:eastAsia="TimesNewRomanPSMT"/>
          <w:lang w:val="en-US"/>
        </w:rPr>
        <w:t>söweşde</w:t>
      </w:r>
      <w:proofErr w:type="spellEnd"/>
      <w:r w:rsidRPr="002956B7">
        <w:rPr>
          <w:rFonts w:eastAsia="TimesNewRomanPSMT"/>
          <w:lang w:val="en-US"/>
        </w:rPr>
        <w:t xml:space="preserve"> </w:t>
      </w:r>
      <w:proofErr w:type="spellStart"/>
      <w:r w:rsidRPr="002956B7">
        <w:rPr>
          <w:rFonts w:eastAsia="TimesNewRomanPSMT"/>
          <w:lang w:val="en-US"/>
        </w:rPr>
        <w:t>Jelaleddin</w:t>
      </w:r>
      <w:proofErr w:type="spellEnd"/>
      <w:r w:rsidRPr="002956B7">
        <w:rPr>
          <w:rFonts w:eastAsia="TimesNewRomanPSMT"/>
          <w:lang w:val="en-US"/>
        </w:rPr>
        <w:t xml:space="preserve"> </w:t>
      </w:r>
      <w:proofErr w:type="spellStart"/>
      <w:r w:rsidRPr="002956B7">
        <w:rPr>
          <w:rFonts w:eastAsia="TimesNewRomanPSMT"/>
          <w:lang w:val="en-US"/>
        </w:rPr>
        <w:t>ýeňilýär</w:t>
      </w:r>
      <w:proofErr w:type="spellEnd"/>
      <w:r w:rsidRPr="002956B7">
        <w:rPr>
          <w:rFonts w:eastAsia="TimesNewRomanPSMT"/>
          <w:lang w:val="en-US"/>
        </w:rPr>
        <w:t>.</w:t>
      </w:r>
      <w:proofErr w:type="gramEnd"/>
      <w:r w:rsidRPr="002956B7">
        <w:rPr>
          <w:rFonts w:eastAsia="TimesNewRomanPSMT"/>
          <w:lang w:val="en-US"/>
        </w:rPr>
        <w:t xml:space="preserve"> </w:t>
      </w:r>
      <w:proofErr w:type="spellStart"/>
      <w:proofErr w:type="gramStart"/>
      <w:r w:rsidRPr="002956B7">
        <w:rPr>
          <w:rFonts w:eastAsia="TimesNewRomanPSMT"/>
          <w:lang w:val="en-US"/>
        </w:rPr>
        <w:t>Jelaleddin</w:t>
      </w:r>
      <w:proofErr w:type="spellEnd"/>
      <w:r w:rsidRPr="002956B7">
        <w:rPr>
          <w:rFonts w:eastAsia="TimesNewRomanPSMT"/>
          <w:lang w:val="en-US"/>
        </w:rPr>
        <w:t xml:space="preserve"> </w:t>
      </w:r>
      <w:proofErr w:type="spellStart"/>
      <w:r w:rsidRPr="002956B7">
        <w:rPr>
          <w:rFonts w:eastAsia="TimesNewRomanPSMT"/>
          <w:lang w:val="en-US"/>
        </w:rPr>
        <w:t>ejesini</w:t>
      </w:r>
      <w:proofErr w:type="spellEnd"/>
      <w:r w:rsidRPr="002956B7">
        <w:rPr>
          <w:rFonts w:eastAsia="TimesNewRomanPSMT"/>
          <w:lang w:val="en-US"/>
        </w:rPr>
        <w:t xml:space="preserve">, </w:t>
      </w:r>
      <w:proofErr w:type="spellStart"/>
      <w:r w:rsidRPr="002956B7">
        <w:rPr>
          <w:rFonts w:eastAsia="TimesNewRomanPSMT"/>
          <w:lang w:val="en-US"/>
        </w:rPr>
        <w:t>aýalyny</w:t>
      </w:r>
      <w:proofErr w:type="spellEnd"/>
      <w:r w:rsidRPr="002956B7">
        <w:rPr>
          <w:rFonts w:eastAsia="TimesNewRomanPSMT"/>
          <w:lang w:val="en-US"/>
        </w:rPr>
        <w:t xml:space="preserve">, </w:t>
      </w:r>
      <w:proofErr w:type="spellStart"/>
      <w:r w:rsidRPr="002956B7">
        <w:rPr>
          <w:rFonts w:eastAsia="TimesNewRomanPSMT"/>
          <w:lang w:val="en-US"/>
        </w:rPr>
        <w:t>çagalaryny</w:t>
      </w:r>
      <w:proofErr w:type="spellEnd"/>
      <w:r w:rsidRPr="002956B7">
        <w:rPr>
          <w:rFonts w:eastAsia="TimesNewRomanPSMT"/>
          <w:lang w:val="en-US"/>
        </w:rPr>
        <w:t xml:space="preserve"> </w:t>
      </w:r>
      <w:proofErr w:type="spellStart"/>
      <w:r w:rsidRPr="002956B7">
        <w:rPr>
          <w:rFonts w:eastAsia="TimesNewRomanPSMT"/>
          <w:lang w:val="en-US"/>
        </w:rPr>
        <w:t>gämä</w:t>
      </w:r>
      <w:proofErr w:type="spellEnd"/>
      <w:r w:rsidRPr="002956B7">
        <w:rPr>
          <w:rFonts w:eastAsia="TimesNewRomanPSMT"/>
          <w:lang w:val="en-US"/>
        </w:rPr>
        <w:t xml:space="preserve"> </w:t>
      </w:r>
      <w:proofErr w:type="spellStart"/>
      <w:r w:rsidRPr="002956B7">
        <w:rPr>
          <w:rFonts w:eastAsia="TimesNewRomanPSMT"/>
          <w:lang w:val="en-US"/>
        </w:rPr>
        <w:t>mündürip</w:t>
      </w:r>
      <w:proofErr w:type="spellEnd"/>
      <w:r w:rsidRPr="002956B7">
        <w:rPr>
          <w:rFonts w:eastAsia="TimesNewRomanPSMT"/>
          <w:lang w:val="en-US"/>
        </w:rPr>
        <w:t xml:space="preserve">, </w:t>
      </w:r>
      <w:proofErr w:type="spellStart"/>
      <w:r w:rsidRPr="002956B7">
        <w:rPr>
          <w:rFonts w:eastAsia="TimesNewRomanPSMT"/>
          <w:lang w:val="en-US"/>
        </w:rPr>
        <w:t>derýanyň</w:t>
      </w:r>
      <w:proofErr w:type="spellEnd"/>
      <w:r w:rsidRPr="002956B7">
        <w:rPr>
          <w:rFonts w:eastAsia="TimesNewRomanPSMT"/>
          <w:lang w:val="en-US"/>
        </w:rPr>
        <w:t xml:space="preserve"> </w:t>
      </w:r>
      <w:proofErr w:type="spellStart"/>
      <w:r w:rsidRPr="002956B7">
        <w:rPr>
          <w:rFonts w:eastAsia="TimesNewRomanPSMT"/>
          <w:lang w:val="en-US"/>
        </w:rPr>
        <w:t>beýleki</w:t>
      </w:r>
      <w:proofErr w:type="spellEnd"/>
      <w:r w:rsidRPr="002956B7">
        <w:rPr>
          <w:rFonts w:eastAsia="TimesNewRomanPSMT"/>
          <w:lang w:val="en-US"/>
        </w:rPr>
        <w:t xml:space="preserve"> </w:t>
      </w:r>
      <w:proofErr w:type="spellStart"/>
      <w:r w:rsidRPr="002956B7">
        <w:rPr>
          <w:rFonts w:eastAsia="TimesNewRomanPSMT"/>
          <w:lang w:val="en-US"/>
        </w:rPr>
        <w:t>tarapyna</w:t>
      </w:r>
      <w:proofErr w:type="spellEnd"/>
      <w:r w:rsidRPr="002956B7">
        <w:rPr>
          <w:rFonts w:eastAsia="TimesNewRomanPSMT"/>
          <w:lang w:val="en-US"/>
        </w:rPr>
        <w:t xml:space="preserve"> </w:t>
      </w:r>
      <w:proofErr w:type="spellStart"/>
      <w:r w:rsidRPr="002956B7">
        <w:rPr>
          <w:rFonts w:eastAsia="TimesNewRomanPSMT"/>
          <w:lang w:val="en-US"/>
        </w:rPr>
        <w:t>geçirmegi</w:t>
      </w:r>
      <w:proofErr w:type="spellEnd"/>
      <w:r w:rsidRPr="002956B7">
        <w:rPr>
          <w:rFonts w:eastAsia="TimesNewRomanPSMT"/>
          <w:lang w:val="en-US"/>
        </w:rPr>
        <w:t xml:space="preserve"> </w:t>
      </w:r>
      <w:proofErr w:type="spellStart"/>
      <w:r w:rsidRPr="002956B7">
        <w:rPr>
          <w:rFonts w:eastAsia="TimesNewRomanPSMT"/>
          <w:lang w:val="en-US"/>
        </w:rPr>
        <w:t>buýurýar</w:t>
      </w:r>
      <w:proofErr w:type="spellEnd"/>
      <w:r w:rsidRPr="002956B7">
        <w:rPr>
          <w:rFonts w:eastAsia="TimesNewRomanPSMT"/>
          <w:lang w:val="en-US"/>
        </w:rPr>
        <w:t>.</w:t>
      </w:r>
      <w:proofErr w:type="gramEnd"/>
      <w:r w:rsidRPr="002956B7">
        <w:rPr>
          <w:rFonts w:eastAsia="TimesNewRomanPSMT"/>
          <w:lang w:val="en-US"/>
        </w:rPr>
        <w:t xml:space="preserve"> </w:t>
      </w:r>
      <w:proofErr w:type="spellStart"/>
      <w:r w:rsidRPr="002956B7">
        <w:rPr>
          <w:rFonts w:eastAsia="TimesNewRomanPSMT"/>
          <w:lang w:val="en-US"/>
        </w:rPr>
        <w:t>Ýöne</w:t>
      </w:r>
      <w:proofErr w:type="spellEnd"/>
      <w:r w:rsidRPr="002956B7">
        <w:rPr>
          <w:rFonts w:eastAsia="TimesNewRomanPSMT"/>
          <w:lang w:val="en-US"/>
        </w:rPr>
        <w:t xml:space="preserve"> </w:t>
      </w:r>
      <w:proofErr w:type="spellStart"/>
      <w:r w:rsidRPr="002956B7">
        <w:rPr>
          <w:rFonts w:eastAsia="TimesNewRomanPSMT"/>
          <w:lang w:val="en-US"/>
        </w:rPr>
        <w:t>gämi</w:t>
      </w:r>
      <w:proofErr w:type="spellEnd"/>
      <w:r w:rsidRPr="002956B7">
        <w:rPr>
          <w:rFonts w:eastAsia="TimesNewRomanPSMT"/>
          <w:lang w:val="en-US"/>
        </w:rPr>
        <w:t xml:space="preserve"> </w:t>
      </w:r>
      <w:proofErr w:type="spellStart"/>
      <w:r w:rsidRPr="002956B7">
        <w:rPr>
          <w:rFonts w:eastAsia="TimesNewRomanPSMT"/>
          <w:lang w:val="en-US"/>
        </w:rPr>
        <w:t>daşa</w:t>
      </w:r>
      <w:proofErr w:type="spellEnd"/>
      <w:r w:rsidRPr="002956B7">
        <w:rPr>
          <w:rFonts w:eastAsia="TimesNewRomanPSMT"/>
          <w:lang w:val="en-US"/>
        </w:rPr>
        <w:t xml:space="preserve"> </w:t>
      </w:r>
      <w:proofErr w:type="spellStart"/>
      <w:r w:rsidRPr="002956B7">
        <w:rPr>
          <w:rFonts w:eastAsia="TimesNewRomanPSMT"/>
          <w:lang w:val="en-US"/>
        </w:rPr>
        <w:t>degip</w:t>
      </w:r>
      <w:proofErr w:type="spellEnd"/>
      <w:r w:rsidRPr="002956B7">
        <w:rPr>
          <w:rFonts w:eastAsia="TimesNewRomanPSMT"/>
          <w:lang w:val="en-US"/>
        </w:rPr>
        <w:t xml:space="preserve">, </w:t>
      </w:r>
      <w:proofErr w:type="spellStart"/>
      <w:r w:rsidRPr="002956B7">
        <w:rPr>
          <w:rFonts w:eastAsia="TimesNewRomanPSMT"/>
          <w:lang w:val="en-US"/>
        </w:rPr>
        <w:t>olar</w:t>
      </w:r>
      <w:proofErr w:type="spellEnd"/>
      <w:r w:rsidRPr="002956B7">
        <w:rPr>
          <w:rFonts w:eastAsia="TimesNewRomanPSMT"/>
          <w:lang w:val="en-US"/>
        </w:rPr>
        <w:t xml:space="preserve"> </w:t>
      </w:r>
      <w:proofErr w:type="spellStart"/>
      <w:r w:rsidRPr="002956B7">
        <w:rPr>
          <w:rFonts w:eastAsia="TimesNewRomanPSMT"/>
          <w:lang w:val="en-US"/>
        </w:rPr>
        <w:t>derýada</w:t>
      </w:r>
      <w:proofErr w:type="spellEnd"/>
      <w:r w:rsidRPr="002956B7">
        <w:rPr>
          <w:rFonts w:eastAsia="TimesNewRomanPSMT"/>
          <w:lang w:val="en-US"/>
        </w:rPr>
        <w:t xml:space="preserve"> </w:t>
      </w:r>
      <w:proofErr w:type="spellStart"/>
      <w:r w:rsidRPr="002956B7">
        <w:rPr>
          <w:rFonts w:eastAsia="TimesNewRomanPSMT"/>
          <w:lang w:val="en-US"/>
        </w:rPr>
        <w:t>gark</w:t>
      </w:r>
      <w:proofErr w:type="spellEnd"/>
      <w:r w:rsidRPr="002956B7">
        <w:rPr>
          <w:rFonts w:eastAsia="TimesNewRomanPSMT"/>
          <w:lang w:val="en-US"/>
        </w:rPr>
        <w:t xml:space="preserve"> </w:t>
      </w:r>
      <w:proofErr w:type="spellStart"/>
      <w:r w:rsidRPr="002956B7">
        <w:rPr>
          <w:rFonts w:eastAsia="TimesNewRomanPSMT"/>
          <w:lang w:val="en-US"/>
        </w:rPr>
        <w:t>bolýarlar</w:t>
      </w:r>
      <w:proofErr w:type="spellEnd"/>
      <w:r w:rsidRPr="002956B7">
        <w:rPr>
          <w:rFonts w:eastAsia="TimesNewRomanPSMT"/>
          <w:lang w:val="en-US"/>
        </w:rPr>
        <w:t xml:space="preserve">. </w:t>
      </w:r>
      <w:proofErr w:type="spellStart"/>
      <w:proofErr w:type="gramStart"/>
      <w:r w:rsidRPr="002956B7">
        <w:rPr>
          <w:rFonts w:eastAsia="TimesNewRomanPSMT"/>
          <w:lang w:val="en-US"/>
        </w:rPr>
        <w:t>Jelaleddiniň</w:t>
      </w:r>
      <w:proofErr w:type="spellEnd"/>
      <w:r w:rsidRPr="002956B7">
        <w:rPr>
          <w:rFonts w:eastAsia="TimesNewRomanPSMT"/>
          <w:lang w:val="en-US"/>
        </w:rPr>
        <w:t xml:space="preserve"> </w:t>
      </w:r>
      <w:proofErr w:type="spellStart"/>
      <w:r w:rsidRPr="002956B7">
        <w:rPr>
          <w:rFonts w:eastAsia="TimesNewRomanPSMT"/>
          <w:lang w:val="en-US"/>
        </w:rPr>
        <w:t>ýedi</w:t>
      </w:r>
      <w:proofErr w:type="spellEnd"/>
      <w:r w:rsidRPr="002956B7">
        <w:rPr>
          <w:rFonts w:eastAsia="TimesNewRomanPSMT"/>
          <w:lang w:val="en-US"/>
        </w:rPr>
        <w:t xml:space="preserve"> </w:t>
      </w:r>
      <w:proofErr w:type="spellStart"/>
      <w:r w:rsidRPr="002956B7">
        <w:rPr>
          <w:rFonts w:eastAsia="TimesNewRomanPSMT"/>
          <w:lang w:val="en-US"/>
        </w:rPr>
        <w:t>ýaşly</w:t>
      </w:r>
      <w:proofErr w:type="spellEnd"/>
      <w:r w:rsidRPr="002956B7">
        <w:rPr>
          <w:rFonts w:eastAsia="TimesNewRomanPSMT"/>
          <w:lang w:val="en-US"/>
        </w:rPr>
        <w:t xml:space="preserve"> </w:t>
      </w:r>
      <w:proofErr w:type="spellStart"/>
      <w:r w:rsidRPr="002956B7">
        <w:rPr>
          <w:rFonts w:eastAsia="TimesNewRomanPSMT"/>
          <w:lang w:val="en-US"/>
        </w:rPr>
        <w:t>ogly</w:t>
      </w:r>
      <w:proofErr w:type="spellEnd"/>
      <w:r w:rsidRPr="002956B7">
        <w:rPr>
          <w:rFonts w:eastAsia="TimesNewRomanPSMT"/>
          <w:lang w:val="en-US"/>
        </w:rPr>
        <w:t xml:space="preserve"> </w:t>
      </w:r>
      <w:proofErr w:type="spellStart"/>
      <w:r w:rsidRPr="002956B7">
        <w:rPr>
          <w:rFonts w:eastAsia="TimesNewRomanPSMT"/>
          <w:lang w:val="en-US"/>
        </w:rPr>
        <w:t>duşmanyň</w:t>
      </w:r>
      <w:proofErr w:type="spellEnd"/>
      <w:r w:rsidRPr="002956B7">
        <w:rPr>
          <w:rFonts w:eastAsia="TimesNewRomanPSMT"/>
          <w:lang w:val="en-US"/>
        </w:rPr>
        <w:t xml:space="preserve"> </w:t>
      </w:r>
      <w:proofErr w:type="spellStart"/>
      <w:r w:rsidRPr="002956B7">
        <w:rPr>
          <w:rFonts w:eastAsia="TimesNewRomanPSMT"/>
          <w:lang w:val="en-US"/>
        </w:rPr>
        <w:t>eline</w:t>
      </w:r>
      <w:proofErr w:type="spellEnd"/>
      <w:r w:rsidRPr="002956B7">
        <w:rPr>
          <w:rFonts w:eastAsia="TimesNewRomanPSMT"/>
          <w:lang w:val="en-US"/>
        </w:rPr>
        <w:t xml:space="preserve"> </w:t>
      </w:r>
      <w:proofErr w:type="spellStart"/>
      <w:r w:rsidRPr="002956B7">
        <w:rPr>
          <w:rFonts w:eastAsia="TimesNewRomanPSMT"/>
          <w:lang w:val="en-US"/>
        </w:rPr>
        <w:t>düşýär</w:t>
      </w:r>
      <w:proofErr w:type="spellEnd"/>
      <w:r w:rsidRPr="002956B7">
        <w:rPr>
          <w:rFonts w:eastAsia="TimesNewRomanPSMT"/>
          <w:lang w:val="en-US"/>
        </w:rPr>
        <w:t>.</w:t>
      </w:r>
      <w:proofErr w:type="gramEnd"/>
      <w:r w:rsidRPr="002956B7">
        <w:rPr>
          <w:rFonts w:eastAsia="TimesNewRomanPSMT"/>
          <w:lang w:val="en-US"/>
        </w:rPr>
        <w:t xml:space="preserve"> </w:t>
      </w:r>
      <w:proofErr w:type="spellStart"/>
      <w:r w:rsidRPr="002956B7">
        <w:rPr>
          <w:rFonts w:eastAsia="TimesNewRomanPSMT"/>
          <w:lang w:val="en-US"/>
        </w:rPr>
        <w:t>Ony</w:t>
      </w:r>
      <w:proofErr w:type="spellEnd"/>
      <w:r w:rsidRPr="002956B7">
        <w:rPr>
          <w:rFonts w:eastAsia="TimesNewRomanPSMT"/>
          <w:lang w:val="en-US"/>
        </w:rPr>
        <w:t xml:space="preserve"> </w:t>
      </w:r>
      <w:proofErr w:type="spellStart"/>
      <w:r w:rsidRPr="002956B7">
        <w:rPr>
          <w:rFonts w:eastAsia="TimesNewRomanPSMT"/>
          <w:lang w:val="en-US"/>
        </w:rPr>
        <w:t>Çingiz</w:t>
      </w:r>
      <w:proofErr w:type="spellEnd"/>
      <w:r w:rsidRPr="002956B7">
        <w:rPr>
          <w:rFonts w:eastAsia="TimesNewRomanPSMT"/>
          <w:lang w:val="en-US"/>
        </w:rPr>
        <w:t xml:space="preserve"> </w:t>
      </w:r>
      <w:proofErr w:type="spellStart"/>
      <w:proofErr w:type="gramStart"/>
      <w:r w:rsidRPr="002956B7">
        <w:rPr>
          <w:rFonts w:eastAsia="TimesNewRomanPSMT"/>
          <w:lang w:val="en-US"/>
        </w:rPr>
        <w:t>han</w:t>
      </w:r>
      <w:proofErr w:type="spellEnd"/>
      <w:proofErr w:type="gramEnd"/>
      <w:r w:rsidRPr="002956B7">
        <w:rPr>
          <w:rFonts w:eastAsia="TimesNewRomanPSMT"/>
          <w:lang w:val="en-US"/>
        </w:rPr>
        <w:t xml:space="preserve"> </w:t>
      </w:r>
      <w:proofErr w:type="spellStart"/>
      <w:r w:rsidRPr="002956B7">
        <w:rPr>
          <w:rFonts w:eastAsia="TimesNewRomanPSMT"/>
          <w:lang w:val="en-US"/>
        </w:rPr>
        <w:t>ölüme</w:t>
      </w:r>
      <w:proofErr w:type="spellEnd"/>
      <w:r w:rsidRPr="002956B7">
        <w:rPr>
          <w:rFonts w:eastAsia="TimesNewRomanPSMT"/>
          <w:lang w:val="en-US"/>
        </w:rPr>
        <w:t xml:space="preserve"> </w:t>
      </w:r>
      <w:proofErr w:type="spellStart"/>
      <w:r w:rsidRPr="002956B7">
        <w:rPr>
          <w:rFonts w:eastAsia="TimesNewRomanPSMT"/>
          <w:lang w:val="en-US"/>
        </w:rPr>
        <w:lastRenderedPageBreak/>
        <w:t>buýurýar</w:t>
      </w:r>
      <w:proofErr w:type="spellEnd"/>
      <w:r w:rsidRPr="002956B7">
        <w:rPr>
          <w:rFonts w:eastAsia="TimesNewRomanPSMT"/>
          <w:lang w:val="en-US"/>
        </w:rPr>
        <w:t xml:space="preserve">. </w:t>
      </w:r>
      <w:proofErr w:type="spellStart"/>
      <w:proofErr w:type="gramStart"/>
      <w:r w:rsidRPr="002956B7">
        <w:rPr>
          <w:rFonts w:eastAsia="TimesNewRomanPSMT"/>
          <w:lang w:val="en-US"/>
        </w:rPr>
        <w:t>Jelaleddin</w:t>
      </w:r>
      <w:proofErr w:type="spellEnd"/>
      <w:r w:rsidRPr="002956B7">
        <w:rPr>
          <w:rFonts w:eastAsia="TimesNewRomanPSMT"/>
          <w:lang w:val="en-US"/>
        </w:rPr>
        <w:t xml:space="preserve"> </w:t>
      </w:r>
      <w:proofErr w:type="spellStart"/>
      <w:r w:rsidRPr="002956B7">
        <w:rPr>
          <w:rFonts w:eastAsia="TimesNewRomanPSMT"/>
          <w:lang w:val="en-US"/>
        </w:rPr>
        <w:t>aty</w:t>
      </w:r>
      <w:proofErr w:type="spellEnd"/>
      <w:r w:rsidRPr="002956B7">
        <w:rPr>
          <w:rFonts w:eastAsia="TimesNewRomanPSMT"/>
          <w:lang w:val="en-US"/>
        </w:rPr>
        <w:t xml:space="preserve"> </w:t>
      </w:r>
      <w:proofErr w:type="spellStart"/>
      <w:r w:rsidRPr="002956B7">
        <w:rPr>
          <w:rFonts w:eastAsia="TimesNewRomanPSMT"/>
          <w:lang w:val="en-US"/>
        </w:rPr>
        <w:t>bilen</w:t>
      </w:r>
      <w:proofErr w:type="spellEnd"/>
      <w:r w:rsidRPr="002956B7">
        <w:rPr>
          <w:rFonts w:eastAsia="TimesNewRomanPSMT"/>
          <w:lang w:val="en-US"/>
        </w:rPr>
        <w:t xml:space="preserve"> </w:t>
      </w:r>
      <w:proofErr w:type="spellStart"/>
      <w:r w:rsidRPr="002956B7">
        <w:rPr>
          <w:rFonts w:eastAsia="TimesNewRomanPSMT"/>
          <w:lang w:val="en-US"/>
        </w:rPr>
        <w:t>özüni</w:t>
      </w:r>
      <w:proofErr w:type="spellEnd"/>
      <w:r w:rsidRPr="002956B7">
        <w:rPr>
          <w:rFonts w:eastAsia="TimesNewRomanPSMT"/>
          <w:lang w:val="en-US"/>
        </w:rPr>
        <w:t xml:space="preserve"> </w:t>
      </w:r>
      <w:proofErr w:type="spellStart"/>
      <w:r w:rsidRPr="002956B7">
        <w:rPr>
          <w:rFonts w:eastAsia="TimesNewRomanPSMT"/>
          <w:lang w:val="en-US"/>
        </w:rPr>
        <w:t>derýa</w:t>
      </w:r>
      <w:proofErr w:type="spellEnd"/>
      <w:r w:rsidRPr="002956B7">
        <w:rPr>
          <w:rFonts w:eastAsia="TimesNewRomanPSMT"/>
          <w:lang w:val="en-US"/>
        </w:rPr>
        <w:t xml:space="preserve"> </w:t>
      </w:r>
      <w:proofErr w:type="spellStart"/>
      <w:r w:rsidRPr="002956B7">
        <w:rPr>
          <w:rFonts w:eastAsia="TimesNewRomanPSMT"/>
          <w:lang w:val="en-US"/>
        </w:rPr>
        <w:t>urup</w:t>
      </w:r>
      <w:proofErr w:type="spellEnd"/>
      <w:r w:rsidRPr="002956B7">
        <w:rPr>
          <w:rFonts w:eastAsia="TimesNewRomanPSMT"/>
          <w:lang w:val="en-US"/>
        </w:rPr>
        <w:t xml:space="preserve">, </w:t>
      </w:r>
      <w:proofErr w:type="spellStart"/>
      <w:r w:rsidRPr="002956B7">
        <w:rPr>
          <w:rFonts w:eastAsia="TimesNewRomanPSMT"/>
          <w:lang w:val="en-US"/>
        </w:rPr>
        <w:t>beýleki</w:t>
      </w:r>
      <w:proofErr w:type="spellEnd"/>
      <w:r w:rsidRPr="002956B7">
        <w:rPr>
          <w:rFonts w:eastAsia="TimesNewRomanPSMT"/>
          <w:lang w:val="en-US"/>
        </w:rPr>
        <w:t xml:space="preserve"> </w:t>
      </w:r>
      <w:proofErr w:type="spellStart"/>
      <w:r w:rsidRPr="002956B7">
        <w:rPr>
          <w:rFonts w:eastAsia="TimesNewRomanPSMT"/>
          <w:lang w:val="en-US"/>
        </w:rPr>
        <w:t>kenara</w:t>
      </w:r>
      <w:proofErr w:type="spellEnd"/>
      <w:r w:rsidRPr="002956B7">
        <w:rPr>
          <w:rFonts w:eastAsia="TimesNewRomanPSMT"/>
          <w:lang w:val="en-US"/>
        </w:rPr>
        <w:t xml:space="preserve"> </w:t>
      </w:r>
      <w:proofErr w:type="spellStart"/>
      <w:r w:rsidRPr="002956B7">
        <w:rPr>
          <w:rFonts w:eastAsia="TimesNewRomanPSMT"/>
          <w:lang w:val="en-US"/>
        </w:rPr>
        <w:t>geçýär</w:t>
      </w:r>
      <w:proofErr w:type="spellEnd"/>
      <w:r w:rsidRPr="002956B7">
        <w:rPr>
          <w:rFonts w:eastAsia="TimesNewRomanPSMT"/>
          <w:lang w:val="en-US"/>
        </w:rPr>
        <w:t>.</w:t>
      </w:r>
      <w:proofErr w:type="gramEnd"/>
      <w:r w:rsidRPr="002956B7">
        <w:rPr>
          <w:rFonts w:eastAsia="TimesNewRomanPSMT"/>
          <w:lang w:val="en-US"/>
        </w:rPr>
        <w:t xml:space="preserve"> </w:t>
      </w:r>
      <w:proofErr w:type="spellStart"/>
      <w:r w:rsidRPr="002956B7">
        <w:rPr>
          <w:rFonts w:eastAsia="TimesNewRomanPSMT"/>
          <w:lang w:val="en-US"/>
        </w:rPr>
        <w:t>Jelaleddiniň</w:t>
      </w:r>
      <w:proofErr w:type="spellEnd"/>
      <w:r w:rsidRPr="002956B7">
        <w:rPr>
          <w:rFonts w:eastAsia="TimesNewRomanPSMT"/>
          <w:lang w:val="en-US"/>
        </w:rPr>
        <w:t xml:space="preserve"> </w:t>
      </w:r>
      <w:proofErr w:type="spellStart"/>
      <w:r w:rsidRPr="002956B7">
        <w:rPr>
          <w:rFonts w:eastAsia="TimesNewRomanPSMT"/>
          <w:lang w:val="en-US"/>
        </w:rPr>
        <w:t>edermenligini</w:t>
      </w:r>
      <w:proofErr w:type="spellEnd"/>
      <w:r w:rsidRPr="002956B7">
        <w:rPr>
          <w:rFonts w:eastAsia="TimesNewRomanPSMT"/>
          <w:lang w:val="en-US"/>
        </w:rPr>
        <w:t xml:space="preserve"> </w:t>
      </w:r>
      <w:proofErr w:type="spellStart"/>
      <w:r w:rsidRPr="002956B7">
        <w:rPr>
          <w:rFonts w:eastAsia="TimesNewRomanPSMT"/>
          <w:lang w:val="en-US"/>
        </w:rPr>
        <w:t>görüp</w:t>
      </w:r>
      <w:proofErr w:type="spellEnd"/>
      <w:r w:rsidRPr="002956B7">
        <w:rPr>
          <w:rFonts w:eastAsia="TimesNewRomanPSMT"/>
          <w:lang w:val="en-US"/>
        </w:rPr>
        <w:t xml:space="preserve"> </w:t>
      </w:r>
      <w:proofErr w:type="spellStart"/>
      <w:r w:rsidRPr="002956B7">
        <w:rPr>
          <w:rFonts w:eastAsia="TimesNewRomanPSMT"/>
          <w:lang w:val="en-US"/>
        </w:rPr>
        <w:t>Çingiz</w:t>
      </w:r>
      <w:proofErr w:type="spellEnd"/>
      <w:r w:rsidRPr="002956B7">
        <w:rPr>
          <w:rFonts w:eastAsia="TimesNewRomanPSMT"/>
          <w:lang w:val="en-US"/>
        </w:rPr>
        <w:t xml:space="preserve"> </w:t>
      </w:r>
      <w:proofErr w:type="spellStart"/>
      <w:proofErr w:type="gramStart"/>
      <w:r w:rsidRPr="002956B7">
        <w:rPr>
          <w:rFonts w:eastAsia="TimesNewRomanPSMT"/>
          <w:lang w:val="en-US"/>
        </w:rPr>
        <w:t>han</w:t>
      </w:r>
      <w:proofErr w:type="spellEnd"/>
      <w:proofErr w:type="gramEnd"/>
      <w:r w:rsidRPr="002956B7">
        <w:rPr>
          <w:rFonts w:eastAsia="TimesNewRomanPSMT"/>
          <w:lang w:val="en-US"/>
        </w:rPr>
        <w:t xml:space="preserve"> </w:t>
      </w:r>
      <w:proofErr w:type="spellStart"/>
      <w:r w:rsidRPr="002956B7">
        <w:rPr>
          <w:rFonts w:eastAsia="TimesNewRomanPSMT"/>
          <w:lang w:val="en-US"/>
        </w:rPr>
        <w:t>haýran</w:t>
      </w:r>
      <w:proofErr w:type="spellEnd"/>
      <w:r w:rsidRPr="002956B7">
        <w:rPr>
          <w:rFonts w:eastAsia="TimesNewRomanPSMT"/>
          <w:lang w:val="en-US"/>
        </w:rPr>
        <w:t xml:space="preserve"> </w:t>
      </w:r>
      <w:proofErr w:type="spellStart"/>
      <w:r w:rsidRPr="002956B7">
        <w:rPr>
          <w:rFonts w:eastAsia="TimesNewRomanPSMT"/>
          <w:lang w:val="en-US"/>
        </w:rPr>
        <w:t>galýar</w:t>
      </w:r>
      <w:proofErr w:type="spellEnd"/>
      <w:r w:rsidRPr="002956B7">
        <w:rPr>
          <w:rFonts w:eastAsia="TimesNewRomanPSMT"/>
          <w:lang w:val="en-US"/>
        </w:rPr>
        <w:t xml:space="preserve">. </w:t>
      </w:r>
      <w:proofErr w:type="spellStart"/>
      <w:proofErr w:type="gramStart"/>
      <w:r w:rsidRPr="002956B7">
        <w:rPr>
          <w:rFonts w:eastAsia="TimesNewRomanPSMT"/>
          <w:lang w:val="en-US"/>
        </w:rPr>
        <w:t>Jelaleddin</w:t>
      </w:r>
      <w:proofErr w:type="spellEnd"/>
      <w:r w:rsidRPr="002956B7">
        <w:rPr>
          <w:rFonts w:eastAsia="TimesNewRomanPSMT"/>
          <w:lang w:val="en-US"/>
        </w:rPr>
        <w:t xml:space="preserve"> </w:t>
      </w:r>
      <w:proofErr w:type="spellStart"/>
      <w:r w:rsidRPr="002956B7">
        <w:rPr>
          <w:rFonts w:eastAsia="TimesNewRomanPSMT"/>
          <w:lang w:val="en-US"/>
        </w:rPr>
        <w:t>Hindistanda</w:t>
      </w:r>
      <w:proofErr w:type="spellEnd"/>
      <w:r w:rsidRPr="002956B7">
        <w:rPr>
          <w:rFonts w:eastAsia="TimesNewRomanPSMT"/>
          <w:lang w:val="en-US"/>
        </w:rPr>
        <w:t xml:space="preserve"> </w:t>
      </w:r>
      <w:proofErr w:type="spellStart"/>
      <w:r w:rsidRPr="002956B7">
        <w:rPr>
          <w:rFonts w:eastAsia="TimesNewRomanPSMT"/>
          <w:lang w:val="en-US"/>
        </w:rPr>
        <w:t>üç</w:t>
      </w:r>
      <w:proofErr w:type="spellEnd"/>
      <w:r w:rsidRPr="002956B7">
        <w:rPr>
          <w:rFonts w:eastAsia="TimesNewRomanPSMT"/>
          <w:lang w:val="en-US"/>
        </w:rPr>
        <w:t xml:space="preserve"> </w:t>
      </w:r>
      <w:proofErr w:type="spellStart"/>
      <w:r w:rsidRPr="002956B7">
        <w:rPr>
          <w:rFonts w:eastAsia="TimesNewRomanPSMT"/>
          <w:lang w:val="en-US"/>
        </w:rPr>
        <w:t>ýyllap</w:t>
      </w:r>
      <w:proofErr w:type="spellEnd"/>
      <w:r w:rsidRPr="002956B7">
        <w:rPr>
          <w:rFonts w:eastAsia="TimesNewRomanPSMT"/>
          <w:lang w:val="en-US"/>
        </w:rPr>
        <w:t xml:space="preserve"> </w:t>
      </w:r>
      <w:proofErr w:type="spellStart"/>
      <w:r w:rsidRPr="002956B7">
        <w:rPr>
          <w:rFonts w:eastAsia="TimesNewRomanPSMT"/>
          <w:lang w:val="en-US"/>
        </w:rPr>
        <w:t>bolýar</w:t>
      </w:r>
      <w:proofErr w:type="spellEnd"/>
      <w:r w:rsidRPr="002956B7">
        <w:rPr>
          <w:rFonts w:eastAsia="TimesNewRomanPSMT"/>
          <w:lang w:val="en-US"/>
        </w:rPr>
        <w:t xml:space="preserve">, </w:t>
      </w:r>
      <w:proofErr w:type="spellStart"/>
      <w:r w:rsidRPr="002956B7">
        <w:rPr>
          <w:rFonts w:eastAsia="TimesNewRomanPSMT"/>
          <w:lang w:val="en-US"/>
        </w:rPr>
        <w:t>täze</w:t>
      </w:r>
      <w:proofErr w:type="spellEnd"/>
      <w:r w:rsidRPr="002956B7">
        <w:rPr>
          <w:rFonts w:eastAsia="TimesNewRomanPSMT"/>
          <w:lang w:val="en-US"/>
        </w:rPr>
        <w:t xml:space="preserve"> </w:t>
      </w:r>
      <w:proofErr w:type="spellStart"/>
      <w:r w:rsidRPr="002956B7">
        <w:rPr>
          <w:rFonts w:eastAsia="TimesNewRomanPSMT"/>
          <w:lang w:val="en-US"/>
        </w:rPr>
        <w:t>söweşlere</w:t>
      </w:r>
      <w:proofErr w:type="spellEnd"/>
      <w:r w:rsidRPr="002956B7">
        <w:rPr>
          <w:rFonts w:eastAsia="TimesNewRomanPSMT"/>
          <w:lang w:val="en-US"/>
        </w:rPr>
        <w:t xml:space="preserve"> </w:t>
      </w:r>
      <w:proofErr w:type="spellStart"/>
      <w:r w:rsidRPr="002956B7">
        <w:rPr>
          <w:rFonts w:eastAsia="TimesNewRomanPSMT"/>
          <w:lang w:val="en-US"/>
        </w:rPr>
        <w:t>taýýarlyk</w:t>
      </w:r>
      <w:proofErr w:type="spellEnd"/>
      <w:r w:rsidRPr="002956B7">
        <w:rPr>
          <w:rFonts w:eastAsia="TimesNewRomanPSMT"/>
          <w:lang w:val="en-US"/>
        </w:rPr>
        <w:t xml:space="preserve"> </w:t>
      </w:r>
      <w:proofErr w:type="spellStart"/>
      <w:r w:rsidRPr="002956B7">
        <w:rPr>
          <w:rFonts w:eastAsia="TimesNewRomanPSMT"/>
          <w:lang w:val="en-US"/>
        </w:rPr>
        <w:t>görüp</w:t>
      </w:r>
      <w:proofErr w:type="spellEnd"/>
      <w:r w:rsidRPr="002956B7">
        <w:rPr>
          <w:rFonts w:eastAsia="TimesNewRomanPSMT"/>
          <w:lang w:val="en-US"/>
        </w:rPr>
        <w:t xml:space="preserve"> </w:t>
      </w:r>
      <w:proofErr w:type="spellStart"/>
      <w:r w:rsidRPr="002956B7">
        <w:rPr>
          <w:rFonts w:eastAsia="TimesNewRomanPSMT"/>
          <w:lang w:val="en-US"/>
        </w:rPr>
        <w:t>başlapdyr</w:t>
      </w:r>
      <w:proofErr w:type="spellEnd"/>
      <w:r w:rsidRPr="002956B7">
        <w:rPr>
          <w:rFonts w:eastAsia="TimesNewRomanPSMT"/>
          <w:lang w:val="en-US"/>
        </w:rPr>
        <w:t>.</w:t>
      </w:r>
      <w:proofErr w:type="gramEnd"/>
      <w:r w:rsidRPr="002956B7">
        <w:rPr>
          <w:rFonts w:eastAsia="TimesNewRomanPSMT"/>
          <w:lang w:val="en-US"/>
        </w:rPr>
        <w:t xml:space="preserve"> </w:t>
      </w:r>
      <w:proofErr w:type="gramStart"/>
      <w:r w:rsidRPr="002956B7">
        <w:rPr>
          <w:rFonts w:eastAsia="TimesNewRomanPSMT"/>
          <w:lang w:val="en-US"/>
        </w:rPr>
        <w:t xml:space="preserve">Emma </w:t>
      </w:r>
      <w:proofErr w:type="spellStart"/>
      <w:r w:rsidRPr="002956B7">
        <w:rPr>
          <w:rFonts w:eastAsia="TimesNewRomanPSMT"/>
          <w:lang w:val="en-US"/>
        </w:rPr>
        <w:t>goşundaky</w:t>
      </w:r>
      <w:proofErr w:type="spellEnd"/>
      <w:r w:rsidRPr="002956B7">
        <w:rPr>
          <w:rFonts w:eastAsia="TimesNewRomanPSMT"/>
          <w:lang w:val="en-US"/>
        </w:rPr>
        <w:t xml:space="preserve"> </w:t>
      </w:r>
      <w:proofErr w:type="spellStart"/>
      <w:r w:rsidRPr="002956B7">
        <w:rPr>
          <w:rFonts w:eastAsia="TimesNewRomanPSMT"/>
          <w:lang w:val="en-US"/>
        </w:rPr>
        <w:t>agzalalyk</w:t>
      </w:r>
      <w:proofErr w:type="spellEnd"/>
      <w:r w:rsidRPr="002956B7">
        <w:rPr>
          <w:rFonts w:eastAsia="TimesNewRomanPSMT"/>
          <w:lang w:val="en-US"/>
        </w:rPr>
        <w:t xml:space="preserve">, </w:t>
      </w:r>
      <w:proofErr w:type="spellStart"/>
      <w:r w:rsidRPr="002956B7">
        <w:rPr>
          <w:rFonts w:eastAsia="TimesNewRomanPSMT"/>
          <w:lang w:val="en-US"/>
        </w:rPr>
        <w:t>gaýduwsyz</w:t>
      </w:r>
      <w:proofErr w:type="spellEnd"/>
      <w:r w:rsidRPr="002956B7">
        <w:rPr>
          <w:rFonts w:eastAsia="TimesNewRomanPSMT"/>
          <w:lang w:val="en-US"/>
        </w:rPr>
        <w:t xml:space="preserve"> </w:t>
      </w:r>
      <w:proofErr w:type="spellStart"/>
      <w:r w:rsidRPr="002956B7">
        <w:rPr>
          <w:rFonts w:eastAsia="TimesNewRomanPSMT"/>
          <w:lang w:val="en-US"/>
        </w:rPr>
        <w:t>türkmen</w:t>
      </w:r>
      <w:proofErr w:type="spellEnd"/>
      <w:r w:rsidRPr="002956B7">
        <w:rPr>
          <w:rFonts w:eastAsia="TimesNewRomanPSMT"/>
          <w:lang w:val="en-US"/>
        </w:rPr>
        <w:t xml:space="preserve"> </w:t>
      </w:r>
      <w:proofErr w:type="spellStart"/>
      <w:r w:rsidRPr="002956B7">
        <w:rPr>
          <w:rFonts w:eastAsia="TimesNewRomanPSMT"/>
          <w:lang w:val="en-US"/>
        </w:rPr>
        <w:t>soltanyny</w:t>
      </w:r>
      <w:proofErr w:type="spellEnd"/>
      <w:r w:rsidRPr="002956B7">
        <w:rPr>
          <w:rFonts w:eastAsia="TimesNewRomanPSMT"/>
          <w:lang w:val="en-US"/>
        </w:rPr>
        <w:t xml:space="preserve"> </w:t>
      </w:r>
      <w:proofErr w:type="spellStart"/>
      <w:r w:rsidRPr="002956B7">
        <w:rPr>
          <w:rFonts w:eastAsia="TimesNewRomanPSMT"/>
          <w:lang w:val="en-US"/>
        </w:rPr>
        <w:t>arzyly</w:t>
      </w:r>
      <w:proofErr w:type="spellEnd"/>
      <w:r w:rsidRPr="002956B7">
        <w:rPr>
          <w:rFonts w:eastAsia="TimesNewRomanPSMT"/>
          <w:lang w:val="en-US"/>
        </w:rPr>
        <w:t xml:space="preserve"> </w:t>
      </w:r>
      <w:proofErr w:type="spellStart"/>
      <w:r w:rsidRPr="002956B7">
        <w:rPr>
          <w:rFonts w:eastAsia="TimesNewRomanPSMT"/>
          <w:lang w:val="en-US"/>
        </w:rPr>
        <w:t>arzuwlaryna</w:t>
      </w:r>
      <w:proofErr w:type="spellEnd"/>
      <w:r w:rsidRPr="002956B7">
        <w:rPr>
          <w:rFonts w:eastAsia="TimesNewRomanPSMT"/>
          <w:lang w:val="en-US"/>
        </w:rPr>
        <w:t xml:space="preserve"> </w:t>
      </w:r>
      <w:proofErr w:type="spellStart"/>
      <w:r w:rsidRPr="002956B7">
        <w:rPr>
          <w:rFonts w:eastAsia="TimesNewRomanPSMT"/>
          <w:lang w:val="en-US"/>
        </w:rPr>
        <w:t>gowşurmaýar</w:t>
      </w:r>
      <w:proofErr w:type="spellEnd"/>
      <w:r w:rsidRPr="002956B7">
        <w:rPr>
          <w:rFonts w:eastAsia="TimesNewRomanPSMT"/>
          <w:lang w:val="en-US"/>
        </w:rPr>
        <w:t>.</w:t>
      </w:r>
      <w:proofErr w:type="gramEnd"/>
      <w:r w:rsidRPr="002956B7">
        <w:rPr>
          <w:rFonts w:eastAsia="TimesNewRomanPSMT"/>
          <w:lang w:val="en-US"/>
        </w:rPr>
        <w:t xml:space="preserve"> </w:t>
      </w:r>
    </w:p>
    <w:p w:rsidR="002956B7" w:rsidRPr="002956B7" w:rsidRDefault="002956B7" w:rsidP="002956B7">
      <w:pPr>
        <w:autoSpaceDE w:val="0"/>
        <w:autoSpaceDN w:val="0"/>
        <w:adjustRightInd w:val="0"/>
        <w:ind w:left="-992" w:firstLine="567"/>
        <w:jc w:val="both"/>
        <w:rPr>
          <w:rFonts w:eastAsia="TimesNewRomanPSMT"/>
          <w:lang w:val="en-US"/>
        </w:rPr>
      </w:pPr>
      <w:proofErr w:type="spellStart"/>
      <w:proofErr w:type="gramStart"/>
      <w:r w:rsidRPr="002956B7">
        <w:rPr>
          <w:rFonts w:eastAsia="TimesNewRomanPSMT"/>
          <w:lang w:val="en-US"/>
        </w:rPr>
        <w:t>Jelaleddine</w:t>
      </w:r>
      <w:proofErr w:type="spellEnd"/>
      <w:r w:rsidRPr="002956B7">
        <w:rPr>
          <w:rFonts w:eastAsia="TimesNewRomanPSMT"/>
          <w:lang w:val="en-US"/>
        </w:rPr>
        <w:t xml:space="preserve"> </w:t>
      </w:r>
      <w:proofErr w:type="spellStart"/>
      <w:r w:rsidRPr="002956B7">
        <w:rPr>
          <w:rFonts w:eastAsia="TimesNewRomanPSMT"/>
          <w:lang w:val="en-US"/>
        </w:rPr>
        <w:t>öz</w:t>
      </w:r>
      <w:proofErr w:type="spellEnd"/>
      <w:r w:rsidRPr="002956B7">
        <w:rPr>
          <w:rFonts w:eastAsia="TimesNewRomanPSMT"/>
          <w:lang w:val="en-US"/>
        </w:rPr>
        <w:t xml:space="preserve"> </w:t>
      </w:r>
      <w:proofErr w:type="spellStart"/>
      <w:r w:rsidRPr="002956B7">
        <w:rPr>
          <w:rFonts w:eastAsia="TimesNewRomanPSMT"/>
          <w:lang w:val="en-US"/>
        </w:rPr>
        <w:t>hökümdarlygyny</w:t>
      </w:r>
      <w:proofErr w:type="spellEnd"/>
      <w:r w:rsidRPr="002956B7">
        <w:rPr>
          <w:rFonts w:eastAsia="TimesNewRomanPSMT"/>
          <w:lang w:val="en-US"/>
        </w:rPr>
        <w:t xml:space="preserve"> 1225 - 1231-nji </w:t>
      </w:r>
      <w:proofErr w:type="spellStart"/>
      <w:r w:rsidRPr="002956B7">
        <w:rPr>
          <w:rFonts w:eastAsia="TimesNewRomanPSMT"/>
          <w:lang w:val="en-US"/>
        </w:rPr>
        <w:t>ýyllarda</w:t>
      </w:r>
      <w:proofErr w:type="spellEnd"/>
      <w:r w:rsidRPr="002956B7">
        <w:rPr>
          <w:rFonts w:eastAsia="TimesNewRomanPSMT"/>
          <w:lang w:val="en-US"/>
        </w:rPr>
        <w:t xml:space="preserve"> </w:t>
      </w:r>
      <w:proofErr w:type="spellStart"/>
      <w:r w:rsidRPr="002956B7">
        <w:rPr>
          <w:rFonts w:eastAsia="TimesNewRomanPSMT"/>
          <w:lang w:val="en-US"/>
        </w:rPr>
        <w:t>Häzirbegjanda</w:t>
      </w:r>
      <w:proofErr w:type="spellEnd"/>
      <w:r w:rsidRPr="002956B7">
        <w:rPr>
          <w:rFonts w:eastAsia="TimesNewRomanPSMT"/>
          <w:lang w:val="en-US"/>
        </w:rPr>
        <w:t xml:space="preserve"> </w:t>
      </w:r>
      <w:proofErr w:type="spellStart"/>
      <w:r w:rsidRPr="002956B7">
        <w:rPr>
          <w:rFonts w:eastAsia="TimesNewRomanPSMT"/>
          <w:lang w:val="en-US"/>
        </w:rPr>
        <w:t>dowam</w:t>
      </w:r>
      <w:proofErr w:type="spellEnd"/>
      <w:r w:rsidRPr="002956B7">
        <w:rPr>
          <w:rFonts w:eastAsia="TimesNewRomanPSMT"/>
          <w:lang w:val="en-US"/>
        </w:rPr>
        <w:t xml:space="preserve"> </w:t>
      </w:r>
      <w:proofErr w:type="spellStart"/>
      <w:r w:rsidRPr="002956B7">
        <w:rPr>
          <w:rFonts w:eastAsia="TimesNewRomanPSMT"/>
          <w:lang w:val="en-US"/>
        </w:rPr>
        <w:t>etdirmek</w:t>
      </w:r>
      <w:proofErr w:type="spellEnd"/>
      <w:r w:rsidRPr="002956B7">
        <w:rPr>
          <w:rFonts w:eastAsia="TimesNewRomanPSMT"/>
          <w:lang w:val="en-US"/>
        </w:rPr>
        <w:t xml:space="preserve"> </w:t>
      </w:r>
      <w:proofErr w:type="spellStart"/>
      <w:r w:rsidRPr="002956B7">
        <w:rPr>
          <w:rFonts w:eastAsia="TimesNewRomanPSMT"/>
          <w:lang w:val="en-US"/>
        </w:rPr>
        <w:t>başardýar</w:t>
      </w:r>
      <w:proofErr w:type="spellEnd"/>
      <w:r w:rsidRPr="002956B7">
        <w:rPr>
          <w:rFonts w:eastAsia="TimesNewRomanPSMT"/>
          <w:lang w:val="en-US"/>
        </w:rPr>
        <w:t>.</w:t>
      </w:r>
      <w:proofErr w:type="gramEnd"/>
      <w:r w:rsidRPr="002956B7">
        <w:rPr>
          <w:rFonts w:eastAsia="TimesNewRomanPSMT"/>
          <w:lang w:val="en-US"/>
        </w:rPr>
        <w:t xml:space="preserve"> </w:t>
      </w:r>
      <w:proofErr w:type="spellStart"/>
      <w:proofErr w:type="gramStart"/>
      <w:r w:rsidRPr="002956B7">
        <w:rPr>
          <w:rFonts w:eastAsia="TimesNewRomanPSMT"/>
          <w:lang w:val="en-US"/>
        </w:rPr>
        <w:t>Jelaleddiniň</w:t>
      </w:r>
      <w:proofErr w:type="spellEnd"/>
      <w:r w:rsidRPr="002956B7">
        <w:rPr>
          <w:rFonts w:eastAsia="TimesNewRomanPSMT"/>
          <w:lang w:val="en-US"/>
        </w:rPr>
        <w:t xml:space="preserve"> </w:t>
      </w:r>
      <w:proofErr w:type="spellStart"/>
      <w:r w:rsidRPr="002956B7">
        <w:rPr>
          <w:rFonts w:eastAsia="TimesNewRomanPSMT"/>
          <w:lang w:val="en-US"/>
        </w:rPr>
        <w:t>ykbaly</w:t>
      </w:r>
      <w:proofErr w:type="spellEnd"/>
      <w:r w:rsidRPr="002956B7">
        <w:rPr>
          <w:rFonts w:eastAsia="TimesNewRomanPSMT"/>
          <w:lang w:val="en-US"/>
        </w:rPr>
        <w:t xml:space="preserve"> </w:t>
      </w:r>
      <w:proofErr w:type="spellStart"/>
      <w:r w:rsidRPr="002956B7">
        <w:rPr>
          <w:rFonts w:eastAsia="TimesNewRomanPSMT"/>
          <w:lang w:val="en-US"/>
        </w:rPr>
        <w:t>barada</w:t>
      </w:r>
      <w:proofErr w:type="spellEnd"/>
      <w:r w:rsidRPr="002956B7">
        <w:rPr>
          <w:rFonts w:eastAsia="TimesNewRomanPSMT"/>
          <w:lang w:val="en-US"/>
        </w:rPr>
        <w:t xml:space="preserve"> </w:t>
      </w:r>
      <w:proofErr w:type="spellStart"/>
      <w:r w:rsidRPr="002956B7">
        <w:rPr>
          <w:rFonts w:eastAsia="TimesNewRomanPSMT"/>
          <w:lang w:val="en-US"/>
        </w:rPr>
        <w:t>d</w:t>
      </w:r>
      <w:r w:rsidRPr="002956B7">
        <w:rPr>
          <w:rFonts w:eastAsia="TimesNewRomanPS-BoldMT"/>
          <w:bCs/>
          <w:lang w:val="en-US"/>
        </w:rPr>
        <w:t>ürli</w:t>
      </w:r>
      <w:proofErr w:type="spellEnd"/>
      <w:r w:rsidRPr="002956B7">
        <w:rPr>
          <w:rFonts w:eastAsia="TimesNewRomanPS-BoldMT"/>
          <w:bCs/>
          <w:lang w:val="en-US"/>
        </w:rPr>
        <w:t xml:space="preserve"> </w:t>
      </w:r>
      <w:proofErr w:type="spellStart"/>
      <w:r w:rsidRPr="002956B7">
        <w:rPr>
          <w:rFonts w:eastAsia="TimesNewRomanPS-BoldMT"/>
          <w:bCs/>
          <w:lang w:val="en-US"/>
        </w:rPr>
        <w:t>rowaýatlar</w:t>
      </w:r>
      <w:proofErr w:type="spellEnd"/>
      <w:r w:rsidRPr="002956B7">
        <w:rPr>
          <w:rFonts w:eastAsia="TimesNewRomanPS-BoldMT"/>
          <w:bCs/>
          <w:lang w:val="en-US"/>
        </w:rPr>
        <w:t xml:space="preserve"> bar.</w:t>
      </w:r>
      <w:proofErr w:type="gramEnd"/>
      <w:r w:rsidRPr="002956B7">
        <w:rPr>
          <w:rFonts w:eastAsia="TimesNewRomanPS-BoldMT"/>
          <w:bCs/>
          <w:lang w:val="en-US"/>
        </w:rPr>
        <w:t xml:space="preserve"> </w:t>
      </w:r>
      <w:proofErr w:type="spellStart"/>
      <w:proofErr w:type="gramStart"/>
      <w:r w:rsidRPr="002956B7">
        <w:rPr>
          <w:rFonts w:eastAsia="TimesNewRomanPS-BoldMT"/>
          <w:bCs/>
          <w:lang w:val="en-US"/>
        </w:rPr>
        <w:t>Şolaryň</w:t>
      </w:r>
      <w:proofErr w:type="spellEnd"/>
      <w:r w:rsidRPr="002956B7">
        <w:rPr>
          <w:rFonts w:eastAsia="TimesNewRomanPS-BoldMT"/>
          <w:bCs/>
          <w:lang w:val="en-US"/>
        </w:rPr>
        <w:t xml:space="preserve"> </w:t>
      </w:r>
      <w:proofErr w:type="spellStart"/>
      <w:r w:rsidRPr="002956B7">
        <w:rPr>
          <w:rFonts w:eastAsia="TimesNewRomanPS-BoldMT"/>
          <w:bCs/>
          <w:lang w:val="en-US"/>
        </w:rPr>
        <w:t>içinde</w:t>
      </w:r>
      <w:proofErr w:type="spellEnd"/>
      <w:r w:rsidRPr="002956B7">
        <w:rPr>
          <w:rFonts w:eastAsia="TimesNewRomanPS-BoldMT"/>
          <w:bCs/>
          <w:lang w:val="en-US"/>
        </w:rPr>
        <w:t xml:space="preserve"> </w:t>
      </w:r>
      <w:proofErr w:type="spellStart"/>
      <w:r w:rsidRPr="002956B7">
        <w:rPr>
          <w:rFonts w:eastAsia="TimesNewRomanPS-BoldMT"/>
          <w:bCs/>
          <w:lang w:val="en-US"/>
        </w:rPr>
        <w:t>onuň</w:t>
      </w:r>
      <w:proofErr w:type="spellEnd"/>
      <w:r w:rsidRPr="002956B7">
        <w:rPr>
          <w:rFonts w:eastAsia="TimesNewRomanPS-BoldMT"/>
          <w:bCs/>
          <w:lang w:val="en-US"/>
        </w:rPr>
        <w:t xml:space="preserve"> </w:t>
      </w:r>
      <w:proofErr w:type="spellStart"/>
      <w:r w:rsidRPr="002956B7">
        <w:rPr>
          <w:rFonts w:eastAsia="TimesNewRomanPS-BoldMT"/>
          <w:bCs/>
          <w:lang w:val="en-US"/>
        </w:rPr>
        <w:t>bir</w:t>
      </w:r>
      <w:proofErr w:type="spellEnd"/>
      <w:r w:rsidRPr="002956B7">
        <w:rPr>
          <w:rFonts w:eastAsia="TimesNewRomanPS-BoldMT"/>
          <w:bCs/>
          <w:lang w:val="en-US"/>
        </w:rPr>
        <w:t xml:space="preserve"> </w:t>
      </w:r>
      <w:proofErr w:type="spellStart"/>
      <w:r w:rsidRPr="002956B7">
        <w:rPr>
          <w:rFonts w:eastAsia="TimesNewRomanPS-BoldMT"/>
          <w:bCs/>
          <w:lang w:val="en-US"/>
        </w:rPr>
        <w:t>kürtüň</w:t>
      </w:r>
      <w:proofErr w:type="spellEnd"/>
      <w:r w:rsidRPr="002956B7">
        <w:rPr>
          <w:rFonts w:eastAsia="TimesNewRomanPS-BoldMT"/>
          <w:bCs/>
          <w:lang w:val="en-US"/>
        </w:rPr>
        <w:t xml:space="preserve"> </w:t>
      </w:r>
      <w:proofErr w:type="spellStart"/>
      <w:r w:rsidRPr="002956B7">
        <w:rPr>
          <w:rFonts w:eastAsia="TimesNewRomanPS-BoldMT"/>
          <w:bCs/>
          <w:lang w:val="en-US"/>
        </w:rPr>
        <w:t>elinden</w:t>
      </w:r>
      <w:proofErr w:type="spellEnd"/>
      <w:r w:rsidRPr="002956B7">
        <w:rPr>
          <w:rFonts w:eastAsia="TimesNewRomanPS-BoldMT"/>
          <w:bCs/>
          <w:lang w:val="en-US"/>
        </w:rPr>
        <w:t xml:space="preserve"> </w:t>
      </w:r>
      <w:proofErr w:type="spellStart"/>
      <w:r w:rsidRPr="002956B7">
        <w:rPr>
          <w:rFonts w:eastAsia="TimesNewRomanPS-BoldMT"/>
          <w:bCs/>
          <w:lang w:val="en-US"/>
        </w:rPr>
        <w:t>öldürülşi</w:t>
      </w:r>
      <w:proofErr w:type="spellEnd"/>
      <w:r w:rsidRPr="002956B7">
        <w:rPr>
          <w:rFonts w:eastAsia="TimesNewRomanPSMT"/>
          <w:lang w:val="en-US"/>
        </w:rPr>
        <w:t xml:space="preserve"> </w:t>
      </w:r>
      <w:proofErr w:type="spellStart"/>
      <w:r w:rsidRPr="002956B7">
        <w:rPr>
          <w:rFonts w:eastAsia="TimesNewRomanPS-BoldMT"/>
          <w:bCs/>
          <w:lang w:val="en-US"/>
        </w:rPr>
        <w:t>baradaky</w:t>
      </w:r>
      <w:proofErr w:type="spellEnd"/>
      <w:r w:rsidRPr="002956B7">
        <w:rPr>
          <w:rFonts w:eastAsia="TimesNewRomanPS-BoldMT"/>
          <w:bCs/>
          <w:lang w:val="en-US"/>
        </w:rPr>
        <w:t xml:space="preserve"> </w:t>
      </w:r>
      <w:proofErr w:type="spellStart"/>
      <w:r w:rsidRPr="002956B7">
        <w:rPr>
          <w:rFonts w:eastAsia="TimesNewRomanPS-BoldMT"/>
          <w:bCs/>
          <w:lang w:val="en-US"/>
        </w:rPr>
        <w:t>gürrüň</w:t>
      </w:r>
      <w:proofErr w:type="spellEnd"/>
      <w:r w:rsidRPr="002956B7">
        <w:rPr>
          <w:rFonts w:eastAsia="TimesNewRomanPS-BoldMT"/>
          <w:bCs/>
          <w:lang w:val="en-US"/>
        </w:rPr>
        <w:t xml:space="preserve"> </w:t>
      </w:r>
      <w:proofErr w:type="spellStart"/>
      <w:r w:rsidRPr="002956B7">
        <w:rPr>
          <w:rFonts w:eastAsia="TimesNewRomanPS-BoldMT"/>
          <w:bCs/>
          <w:lang w:val="en-US"/>
        </w:rPr>
        <w:t>hakykata</w:t>
      </w:r>
      <w:proofErr w:type="spellEnd"/>
      <w:r w:rsidRPr="002956B7">
        <w:rPr>
          <w:rFonts w:eastAsia="TimesNewRomanPS-BoldMT"/>
          <w:bCs/>
          <w:lang w:val="en-US"/>
        </w:rPr>
        <w:t xml:space="preserve"> </w:t>
      </w:r>
      <w:proofErr w:type="spellStart"/>
      <w:r w:rsidRPr="002956B7">
        <w:rPr>
          <w:rFonts w:eastAsia="TimesNewRomanPS-BoldMT"/>
          <w:bCs/>
          <w:lang w:val="en-US"/>
        </w:rPr>
        <w:t>golaýdyr</w:t>
      </w:r>
      <w:proofErr w:type="spellEnd"/>
      <w:r w:rsidRPr="002956B7">
        <w:rPr>
          <w:rFonts w:eastAsia="TimesNewRomanPS-BoldMT"/>
          <w:bCs/>
          <w:lang w:val="en-US"/>
        </w:rPr>
        <w:t>.</w:t>
      </w:r>
      <w:proofErr w:type="gramEnd"/>
      <w:r w:rsidRPr="002956B7">
        <w:rPr>
          <w:rFonts w:eastAsia="TimesNewRomanPS-BoldMT"/>
          <w:bCs/>
          <w:lang w:val="en-US"/>
        </w:rPr>
        <w:t xml:space="preserve"> </w:t>
      </w:r>
      <w:proofErr w:type="spellStart"/>
      <w:proofErr w:type="gramStart"/>
      <w:r w:rsidRPr="002956B7">
        <w:rPr>
          <w:rFonts w:eastAsia="TimesNewRomanPS-BoldMT"/>
          <w:bCs/>
          <w:lang w:val="en-US"/>
        </w:rPr>
        <w:t>Türkmen</w:t>
      </w:r>
      <w:proofErr w:type="spellEnd"/>
      <w:r w:rsidRPr="002956B7">
        <w:rPr>
          <w:rFonts w:eastAsia="TimesNewRomanPS-BoldMT"/>
          <w:bCs/>
          <w:lang w:val="en-US"/>
        </w:rPr>
        <w:t xml:space="preserve"> </w:t>
      </w:r>
      <w:proofErr w:type="spellStart"/>
      <w:r w:rsidRPr="002956B7">
        <w:rPr>
          <w:rFonts w:eastAsia="TimesNewRomanPS-BoldMT"/>
          <w:bCs/>
          <w:lang w:val="en-US"/>
        </w:rPr>
        <w:t>hökümdary</w:t>
      </w:r>
      <w:proofErr w:type="spellEnd"/>
      <w:r w:rsidRPr="002956B7">
        <w:rPr>
          <w:rFonts w:eastAsia="TimesNewRomanPS-BoldMT"/>
          <w:bCs/>
          <w:lang w:val="en-US"/>
        </w:rPr>
        <w:t xml:space="preserve"> </w:t>
      </w:r>
      <w:proofErr w:type="spellStart"/>
      <w:r w:rsidRPr="002956B7">
        <w:rPr>
          <w:rFonts w:eastAsia="TimesNewRomanPS-BoldMT"/>
          <w:bCs/>
          <w:lang w:val="en-US"/>
        </w:rPr>
        <w:t>Jelaleddin</w:t>
      </w:r>
      <w:proofErr w:type="spellEnd"/>
      <w:r w:rsidRPr="002956B7">
        <w:rPr>
          <w:rFonts w:eastAsia="TimesNewRomanPSMT"/>
          <w:lang w:val="en-US"/>
        </w:rPr>
        <w:t xml:space="preserve"> </w:t>
      </w:r>
      <w:proofErr w:type="spellStart"/>
      <w:r w:rsidRPr="002956B7">
        <w:rPr>
          <w:rFonts w:eastAsia="TimesNewRomanPS-BoldMT"/>
          <w:bCs/>
          <w:lang w:val="en-US"/>
        </w:rPr>
        <w:t>Meňburun</w:t>
      </w:r>
      <w:proofErr w:type="spellEnd"/>
      <w:r w:rsidRPr="002956B7">
        <w:rPr>
          <w:rFonts w:eastAsia="TimesNewRomanPS-BoldMT"/>
          <w:bCs/>
          <w:lang w:val="en-US"/>
        </w:rPr>
        <w:t xml:space="preserve"> </w:t>
      </w:r>
      <w:proofErr w:type="spellStart"/>
      <w:r w:rsidRPr="002956B7">
        <w:rPr>
          <w:rFonts w:eastAsia="TimesNewRomanPS-BoldMT"/>
          <w:bCs/>
          <w:lang w:val="en-US"/>
        </w:rPr>
        <w:t>Köneürgenç</w:t>
      </w:r>
      <w:proofErr w:type="spellEnd"/>
      <w:r w:rsidRPr="002956B7">
        <w:rPr>
          <w:rFonts w:eastAsia="TimesNewRomanPS-BoldMT"/>
          <w:bCs/>
          <w:lang w:val="en-US"/>
        </w:rPr>
        <w:t xml:space="preserve"> </w:t>
      </w:r>
      <w:proofErr w:type="spellStart"/>
      <w:r w:rsidRPr="002956B7">
        <w:rPr>
          <w:rFonts w:eastAsia="TimesNewRomanPS-BoldMT"/>
          <w:bCs/>
          <w:lang w:val="en-US"/>
        </w:rPr>
        <w:t>döwletiniň</w:t>
      </w:r>
      <w:proofErr w:type="spellEnd"/>
      <w:r w:rsidRPr="002956B7">
        <w:rPr>
          <w:rFonts w:eastAsia="TimesNewRomanPS-BoldMT"/>
          <w:bCs/>
          <w:lang w:val="en-US"/>
        </w:rPr>
        <w:t xml:space="preserve"> </w:t>
      </w:r>
      <w:proofErr w:type="spellStart"/>
      <w:r w:rsidRPr="002956B7">
        <w:rPr>
          <w:rFonts w:eastAsia="TimesNewRomanPS-BoldMT"/>
          <w:bCs/>
          <w:lang w:val="en-US"/>
        </w:rPr>
        <w:t>iň</w:t>
      </w:r>
      <w:proofErr w:type="spellEnd"/>
      <w:r w:rsidRPr="002956B7">
        <w:rPr>
          <w:rFonts w:eastAsia="TimesNewRomanPS-BoldMT"/>
          <w:bCs/>
          <w:lang w:val="en-US"/>
        </w:rPr>
        <w:t xml:space="preserve"> </w:t>
      </w:r>
      <w:proofErr w:type="spellStart"/>
      <w:r w:rsidRPr="002956B7">
        <w:rPr>
          <w:rFonts w:eastAsia="TimesNewRomanPS-BoldMT"/>
          <w:bCs/>
          <w:lang w:val="en-US"/>
        </w:rPr>
        <w:t>soňky</w:t>
      </w:r>
      <w:proofErr w:type="spellEnd"/>
      <w:r w:rsidRPr="002956B7">
        <w:rPr>
          <w:rFonts w:eastAsia="TimesNewRomanPS-BoldMT"/>
          <w:bCs/>
          <w:lang w:val="en-US"/>
        </w:rPr>
        <w:t xml:space="preserve"> </w:t>
      </w:r>
      <w:proofErr w:type="spellStart"/>
      <w:r w:rsidRPr="002956B7">
        <w:rPr>
          <w:rFonts w:eastAsia="TimesNewRomanPS-BoldMT"/>
          <w:bCs/>
          <w:lang w:val="en-US"/>
        </w:rPr>
        <w:t>hökümdarydyr</w:t>
      </w:r>
      <w:proofErr w:type="spellEnd"/>
      <w:r w:rsidRPr="002956B7">
        <w:rPr>
          <w:rFonts w:eastAsia="TimesNewRomanPS-BoldMT"/>
          <w:bCs/>
          <w:lang w:val="en-US"/>
        </w:rPr>
        <w:t>.</w:t>
      </w:r>
      <w:proofErr w:type="gramEnd"/>
      <w:r w:rsidRPr="002956B7">
        <w:rPr>
          <w:rFonts w:eastAsia="TimesNewRomanPS-BoldMT"/>
          <w:bCs/>
          <w:lang w:val="en-US"/>
        </w:rPr>
        <w:t xml:space="preserve"> </w:t>
      </w:r>
      <w:proofErr w:type="spellStart"/>
      <w:proofErr w:type="gramStart"/>
      <w:r w:rsidRPr="002956B7">
        <w:rPr>
          <w:rFonts w:eastAsia="TimesNewRomanPS-BoldMT"/>
          <w:bCs/>
          <w:lang w:val="en-US"/>
        </w:rPr>
        <w:t>Ol</w:t>
      </w:r>
      <w:proofErr w:type="spellEnd"/>
      <w:r w:rsidRPr="002956B7">
        <w:rPr>
          <w:rFonts w:eastAsia="TimesNewRomanPS-BoldMT"/>
          <w:bCs/>
          <w:lang w:val="en-US"/>
        </w:rPr>
        <w:t xml:space="preserve"> </w:t>
      </w:r>
      <w:proofErr w:type="spellStart"/>
      <w:r w:rsidRPr="002956B7">
        <w:rPr>
          <w:rFonts w:eastAsia="TimesNewRomanPS-BoldMT"/>
          <w:bCs/>
          <w:lang w:val="en-US"/>
        </w:rPr>
        <w:t>bütin</w:t>
      </w:r>
      <w:proofErr w:type="spellEnd"/>
      <w:r w:rsidRPr="002956B7">
        <w:rPr>
          <w:rFonts w:eastAsia="TimesNewRomanPSMT"/>
          <w:lang w:val="en-US"/>
        </w:rPr>
        <w:t xml:space="preserve"> </w:t>
      </w:r>
      <w:proofErr w:type="spellStart"/>
      <w:r w:rsidRPr="002956B7">
        <w:rPr>
          <w:rFonts w:eastAsia="TimesNewRomanPS-BoldMT"/>
          <w:bCs/>
          <w:lang w:val="en-US"/>
        </w:rPr>
        <w:t>yslam</w:t>
      </w:r>
      <w:proofErr w:type="spellEnd"/>
      <w:r w:rsidRPr="002956B7">
        <w:rPr>
          <w:rFonts w:eastAsia="TimesNewRomanPS-BoldMT"/>
          <w:bCs/>
          <w:lang w:val="en-US"/>
        </w:rPr>
        <w:t xml:space="preserve"> </w:t>
      </w:r>
      <w:proofErr w:type="spellStart"/>
      <w:r w:rsidRPr="002956B7">
        <w:rPr>
          <w:rFonts w:eastAsia="TimesNewRomanPS-BoldMT"/>
          <w:bCs/>
          <w:lang w:val="en-US"/>
        </w:rPr>
        <w:t>dünýäsiniň</w:t>
      </w:r>
      <w:proofErr w:type="spellEnd"/>
      <w:r w:rsidRPr="002956B7">
        <w:rPr>
          <w:rFonts w:eastAsia="TimesNewRomanPS-BoldMT"/>
          <w:bCs/>
          <w:lang w:val="en-US"/>
        </w:rPr>
        <w:t xml:space="preserve"> </w:t>
      </w:r>
      <w:proofErr w:type="spellStart"/>
      <w:r w:rsidRPr="002956B7">
        <w:rPr>
          <w:rFonts w:eastAsia="TimesNewRomanPS-BoldMT"/>
          <w:bCs/>
          <w:lang w:val="en-US"/>
        </w:rPr>
        <w:t>taryhynda</w:t>
      </w:r>
      <w:proofErr w:type="spellEnd"/>
      <w:r w:rsidRPr="002956B7">
        <w:rPr>
          <w:rFonts w:eastAsia="TimesNewRomanPS-BoldMT"/>
          <w:bCs/>
          <w:lang w:val="en-US"/>
        </w:rPr>
        <w:t xml:space="preserve"> </w:t>
      </w:r>
      <w:proofErr w:type="spellStart"/>
      <w:r w:rsidRPr="002956B7">
        <w:rPr>
          <w:rFonts w:eastAsia="TimesNewRomanPS-BoldMT"/>
          <w:bCs/>
          <w:lang w:val="en-US"/>
        </w:rPr>
        <w:t>iň</w:t>
      </w:r>
      <w:proofErr w:type="spellEnd"/>
      <w:r w:rsidRPr="002956B7">
        <w:rPr>
          <w:rFonts w:eastAsia="TimesNewRomanPS-BoldMT"/>
          <w:bCs/>
          <w:lang w:val="en-US"/>
        </w:rPr>
        <w:t xml:space="preserve"> </w:t>
      </w:r>
      <w:proofErr w:type="spellStart"/>
      <w:r w:rsidRPr="002956B7">
        <w:rPr>
          <w:rFonts w:eastAsia="TimesNewRomanPS-BoldMT"/>
          <w:bCs/>
          <w:lang w:val="en-US"/>
        </w:rPr>
        <w:t>mert</w:t>
      </w:r>
      <w:proofErr w:type="spellEnd"/>
      <w:r w:rsidRPr="002956B7">
        <w:rPr>
          <w:rFonts w:eastAsia="TimesNewRomanPS-BoldMT"/>
          <w:bCs/>
          <w:lang w:val="en-US"/>
        </w:rPr>
        <w:t xml:space="preserve">, </w:t>
      </w:r>
      <w:proofErr w:type="spellStart"/>
      <w:r w:rsidRPr="002956B7">
        <w:rPr>
          <w:rFonts w:eastAsia="TimesNewRomanPS-BoldMT"/>
          <w:bCs/>
          <w:lang w:val="en-US"/>
        </w:rPr>
        <w:t>iň</w:t>
      </w:r>
      <w:proofErr w:type="spellEnd"/>
      <w:r w:rsidRPr="002956B7">
        <w:rPr>
          <w:rFonts w:eastAsia="TimesNewRomanPS-BoldMT"/>
          <w:bCs/>
          <w:lang w:val="en-US"/>
        </w:rPr>
        <w:t xml:space="preserve"> </w:t>
      </w:r>
      <w:proofErr w:type="spellStart"/>
      <w:r w:rsidRPr="002956B7">
        <w:rPr>
          <w:rFonts w:eastAsia="TimesNewRomanPS-BoldMT"/>
          <w:bCs/>
          <w:lang w:val="en-US"/>
        </w:rPr>
        <w:t>batyr</w:t>
      </w:r>
      <w:proofErr w:type="spellEnd"/>
      <w:r w:rsidRPr="002956B7">
        <w:rPr>
          <w:rFonts w:eastAsia="TimesNewRomanPS-BoldMT"/>
          <w:bCs/>
          <w:lang w:val="en-US"/>
        </w:rPr>
        <w:t xml:space="preserve"> </w:t>
      </w:r>
      <w:proofErr w:type="spellStart"/>
      <w:r w:rsidRPr="002956B7">
        <w:rPr>
          <w:rFonts w:eastAsia="TimesNewRomanPS-BoldMT"/>
          <w:bCs/>
          <w:lang w:val="en-US"/>
        </w:rPr>
        <w:t>hökümdarlaryň</w:t>
      </w:r>
      <w:proofErr w:type="spellEnd"/>
      <w:r w:rsidRPr="002956B7">
        <w:rPr>
          <w:rFonts w:eastAsia="TimesNewRomanPS-BoldMT"/>
          <w:bCs/>
          <w:lang w:val="en-US"/>
        </w:rPr>
        <w:t xml:space="preserve"> </w:t>
      </w:r>
      <w:proofErr w:type="spellStart"/>
      <w:r w:rsidRPr="002956B7">
        <w:rPr>
          <w:rFonts w:eastAsia="TimesNewRomanPS-BoldMT"/>
          <w:bCs/>
          <w:lang w:val="en-US"/>
        </w:rPr>
        <w:t>biri</w:t>
      </w:r>
      <w:proofErr w:type="spellEnd"/>
      <w:r w:rsidRPr="002956B7">
        <w:rPr>
          <w:rFonts w:eastAsia="TimesNewRomanPS-BoldMT"/>
          <w:bCs/>
          <w:lang w:val="en-US"/>
        </w:rPr>
        <w:t xml:space="preserve"> </w:t>
      </w:r>
      <w:proofErr w:type="spellStart"/>
      <w:r w:rsidRPr="002956B7">
        <w:rPr>
          <w:rFonts w:eastAsia="TimesNewRomanPS-BoldMT"/>
          <w:bCs/>
          <w:lang w:val="en-US"/>
        </w:rPr>
        <w:t>bolup</w:t>
      </w:r>
      <w:proofErr w:type="spellEnd"/>
      <w:r w:rsidRPr="002956B7">
        <w:rPr>
          <w:rFonts w:eastAsia="TimesNewRomanPSMT"/>
          <w:lang w:val="en-US"/>
        </w:rPr>
        <w:t xml:space="preserve"> </w:t>
      </w:r>
      <w:proofErr w:type="spellStart"/>
      <w:r w:rsidRPr="002956B7">
        <w:rPr>
          <w:rFonts w:eastAsia="TimesNewRomanPS-BoldMT"/>
          <w:bCs/>
          <w:lang w:val="en-US"/>
        </w:rPr>
        <w:t>geçýär</w:t>
      </w:r>
      <w:proofErr w:type="spellEnd"/>
      <w:r w:rsidRPr="002956B7">
        <w:rPr>
          <w:rFonts w:eastAsia="TimesNewRomanPS-BoldMT"/>
          <w:bCs/>
          <w:lang w:val="en-US"/>
        </w:rPr>
        <w:t>.</w:t>
      </w:r>
      <w:proofErr w:type="gramEnd"/>
      <w:r w:rsidRPr="002956B7">
        <w:rPr>
          <w:rFonts w:eastAsia="TimesNewRomanPS-BoldMT"/>
          <w:bCs/>
          <w:lang w:val="en-US"/>
        </w:rPr>
        <w:t xml:space="preserve"> </w:t>
      </w:r>
      <w:proofErr w:type="spellStart"/>
      <w:proofErr w:type="gramStart"/>
      <w:r w:rsidRPr="002956B7">
        <w:rPr>
          <w:rFonts w:eastAsia="TimesNewRomanPS-BoldMT"/>
          <w:bCs/>
          <w:lang w:val="en-US"/>
        </w:rPr>
        <w:t>Köneürgenç</w:t>
      </w:r>
      <w:proofErr w:type="spellEnd"/>
      <w:r w:rsidRPr="002956B7">
        <w:rPr>
          <w:rFonts w:eastAsia="TimesNewRomanPS-BoldMT"/>
          <w:bCs/>
          <w:lang w:val="en-US"/>
        </w:rPr>
        <w:t xml:space="preserve"> </w:t>
      </w:r>
      <w:proofErr w:type="spellStart"/>
      <w:r w:rsidRPr="002956B7">
        <w:rPr>
          <w:rFonts w:eastAsia="TimesNewRomanPS-BoldMT"/>
          <w:bCs/>
          <w:lang w:val="en-US"/>
        </w:rPr>
        <w:t>döwleti</w:t>
      </w:r>
      <w:proofErr w:type="spellEnd"/>
      <w:r w:rsidRPr="002956B7">
        <w:rPr>
          <w:rFonts w:eastAsia="TimesNewRomanPS-BoldMT"/>
          <w:bCs/>
          <w:lang w:val="en-US"/>
        </w:rPr>
        <w:t xml:space="preserve"> 1231-nji </w:t>
      </w:r>
      <w:proofErr w:type="spellStart"/>
      <w:r w:rsidRPr="002956B7">
        <w:rPr>
          <w:rFonts w:eastAsia="TimesNewRomanPS-BoldMT"/>
          <w:bCs/>
          <w:lang w:val="en-US"/>
        </w:rPr>
        <w:t>ýylda</w:t>
      </w:r>
      <w:proofErr w:type="spellEnd"/>
      <w:r w:rsidRPr="002956B7">
        <w:rPr>
          <w:rFonts w:eastAsia="TimesNewRomanPS-BoldMT"/>
          <w:bCs/>
          <w:lang w:val="en-US"/>
        </w:rPr>
        <w:t xml:space="preserve"> </w:t>
      </w:r>
      <w:proofErr w:type="spellStart"/>
      <w:r w:rsidRPr="002956B7">
        <w:rPr>
          <w:rFonts w:eastAsia="TimesNewRomanPS-BoldMT"/>
          <w:bCs/>
          <w:lang w:val="en-US"/>
        </w:rPr>
        <w:t>ýykylýar</w:t>
      </w:r>
      <w:proofErr w:type="spellEnd"/>
      <w:r w:rsidRPr="002956B7">
        <w:rPr>
          <w:rFonts w:eastAsia="TimesNewRomanPS-BoldMT"/>
          <w:bCs/>
          <w:lang w:val="en-US"/>
        </w:rPr>
        <w:t>.</w:t>
      </w:r>
      <w:proofErr w:type="gramEnd"/>
      <w:r w:rsidRPr="002956B7">
        <w:rPr>
          <w:rFonts w:eastAsia="TimesNewRomanPSMT"/>
          <w:lang w:val="en-US"/>
        </w:rPr>
        <w:t xml:space="preserve"> </w:t>
      </w:r>
    </w:p>
    <w:p w:rsidR="002956B7" w:rsidRPr="002956B7" w:rsidRDefault="002956B7" w:rsidP="002956B7">
      <w:pPr>
        <w:autoSpaceDE w:val="0"/>
        <w:autoSpaceDN w:val="0"/>
        <w:adjustRightInd w:val="0"/>
        <w:ind w:left="-992" w:firstLine="567"/>
        <w:jc w:val="both"/>
        <w:rPr>
          <w:rFonts w:eastAsia="TimesNewRomanPSMT"/>
          <w:lang w:val="en-US"/>
        </w:rPr>
      </w:pPr>
      <w:proofErr w:type="spellStart"/>
      <w:proofErr w:type="gramStart"/>
      <w:r w:rsidRPr="002956B7">
        <w:rPr>
          <w:rFonts w:eastAsia="TimesNewRomanPSMT"/>
          <w:lang w:val="en-US"/>
        </w:rPr>
        <w:t>Soltan</w:t>
      </w:r>
      <w:proofErr w:type="spellEnd"/>
      <w:r w:rsidRPr="002956B7">
        <w:rPr>
          <w:rFonts w:eastAsia="TimesNewRomanPSMT"/>
          <w:lang w:val="en-US"/>
        </w:rPr>
        <w:t xml:space="preserve"> </w:t>
      </w:r>
      <w:proofErr w:type="spellStart"/>
      <w:r w:rsidRPr="002956B7">
        <w:rPr>
          <w:rFonts w:eastAsia="TimesNewRomanPSMT"/>
          <w:lang w:val="en-US"/>
        </w:rPr>
        <w:t>Jelaleddiniň</w:t>
      </w:r>
      <w:proofErr w:type="spellEnd"/>
      <w:r w:rsidRPr="002956B7">
        <w:rPr>
          <w:rFonts w:eastAsia="TimesNewRomanPSMT"/>
          <w:lang w:val="en-US"/>
        </w:rPr>
        <w:t xml:space="preserve"> </w:t>
      </w:r>
      <w:proofErr w:type="spellStart"/>
      <w:r w:rsidRPr="002956B7">
        <w:rPr>
          <w:rFonts w:eastAsia="TimesNewRomanPSMT"/>
          <w:lang w:val="en-US"/>
        </w:rPr>
        <w:t>söweşjeň</w:t>
      </w:r>
      <w:proofErr w:type="spellEnd"/>
      <w:r w:rsidRPr="002956B7">
        <w:rPr>
          <w:rFonts w:eastAsia="TimesNewRomanPSMT"/>
          <w:lang w:val="en-US"/>
        </w:rPr>
        <w:t xml:space="preserve"> </w:t>
      </w:r>
      <w:proofErr w:type="spellStart"/>
      <w:r w:rsidRPr="002956B7">
        <w:rPr>
          <w:rFonts w:eastAsia="TimesNewRomanPSMT"/>
          <w:lang w:val="en-US"/>
        </w:rPr>
        <w:t>dosty</w:t>
      </w:r>
      <w:proofErr w:type="spellEnd"/>
      <w:r w:rsidRPr="002956B7">
        <w:rPr>
          <w:rFonts w:eastAsia="TimesNewRomanPSMT"/>
          <w:lang w:val="en-US"/>
        </w:rPr>
        <w:t xml:space="preserve"> we </w:t>
      </w:r>
      <w:proofErr w:type="spellStart"/>
      <w:r w:rsidRPr="002956B7">
        <w:rPr>
          <w:rFonts w:eastAsia="TimesNewRomanPSMT"/>
          <w:lang w:val="en-US"/>
        </w:rPr>
        <w:t>kätibi</w:t>
      </w:r>
      <w:proofErr w:type="spellEnd"/>
      <w:r w:rsidRPr="002956B7">
        <w:rPr>
          <w:rFonts w:eastAsia="TimesNewRomanPSMT"/>
          <w:lang w:val="en-US"/>
        </w:rPr>
        <w:t xml:space="preserve"> </w:t>
      </w:r>
      <w:proofErr w:type="spellStart"/>
      <w:r w:rsidRPr="002956B7">
        <w:rPr>
          <w:rFonts w:eastAsia="TimesNewRomanPSMT"/>
          <w:lang w:val="en-US"/>
        </w:rPr>
        <w:t>Muhammet</w:t>
      </w:r>
      <w:proofErr w:type="spellEnd"/>
      <w:r w:rsidRPr="002956B7">
        <w:rPr>
          <w:rFonts w:eastAsia="TimesNewRomanPSMT"/>
          <w:lang w:val="en-US"/>
        </w:rPr>
        <w:t xml:space="preserve"> an-</w:t>
      </w:r>
      <w:proofErr w:type="spellStart"/>
      <w:r w:rsidRPr="002956B7">
        <w:rPr>
          <w:rFonts w:eastAsia="TimesNewRomanPSMT"/>
          <w:lang w:val="en-US"/>
        </w:rPr>
        <w:t>Nesewi</w:t>
      </w:r>
      <w:proofErr w:type="spellEnd"/>
      <w:r w:rsidRPr="002956B7">
        <w:rPr>
          <w:rFonts w:eastAsia="TimesNewRomanPSMT"/>
          <w:lang w:val="en-US"/>
        </w:rPr>
        <w:t xml:space="preserve"> </w:t>
      </w:r>
      <w:proofErr w:type="spellStart"/>
      <w:r w:rsidRPr="002956B7">
        <w:rPr>
          <w:rFonts w:eastAsia="TimesNewRomanPSMT"/>
          <w:lang w:val="en-US"/>
        </w:rPr>
        <w:t>bu</w:t>
      </w:r>
      <w:proofErr w:type="spellEnd"/>
      <w:r w:rsidRPr="002956B7">
        <w:rPr>
          <w:rFonts w:eastAsia="TimesNewRomanPSMT"/>
          <w:lang w:val="en-US"/>
        </w:rPr>
        <w:t xml:space="preserve"> </w:t>
      </w:r>
      <w:proofErr w:type="spellStart"/>
      <w:r w:rsidRPr="002956B7">
        <w:rPr>
          <w:rFonts w:eastAsia="TimesNewRomanPSMT"/>
          <w:lang w:val="en-US"/>
        </w:rPr>
        <w:t>gahryman</w:t>
      </w:r>
      <w:proofErr w:type="spellEnd"/>
      <w:r w:rsidRPr="002956B7">
        <w:rPr>
          <w:rFonts w:eastAsia="TimesNewRomanPSMT"/>
          <w:lang w:val="en-US"/>
        </w:rPr>
        <w:t xml:space="preserve"> </w:t>
      </w:r>
      <w:proofErr w:type="spellStart"/>
      <w:r w:rsidRPr="002956B7">
        <w:rPr>
          <w:rFonts w:eastAsia="TimesNewRomanPSMT"/>
          <w:lang w:val="en-US"/>
        </w:rPr>
        <w:t>Horezmşa</w:t>
      </w:r>
      <w:proofErr w:type="spellEnd"/>
      <w:r w:rsidRPr="002956B7">
        <w:rPr>
          <w:rFonts w:eastAsia="TimesNewRomanPSMT"/>
          <w:lang w:val="en-US"/>
        </w:rPr>
        <w:t xml:space="preserve"> </w:t>
      </w:r>
      <w:proofErr w:type="spellStart"/>
      <w:r w:rsidRPr="002956B7">
        <w:rPr>
          <w:rFonts w:eastAsia="TimesNewRomanPSMT"/>
          <w:lang w:val="en-US"/>
        </w:rPr>
        <w:t>hakynda</w:t>
      </w:r>
      <w:proofErr w:type="spellEnd"/>
      <w:r w:rsidRPr="002956B7">
        <w:rPr>
          <w:rFonts w:eastAsia="TimesNewRomanPSMT"/>
          <w:lang w:val="en-US"/>
        </w:rPr>
        <w:t xml:space="preserve"> </w:t>
      </w:r>
      <w:proofErr w:type="spellStart"/>
      <w:r w:rsidRPr="002956B7">
        <w:rPr>
          <w:rFonts w:eastAsia="TimesNewRomanPSMT"/>
          <w:lang w:val="en-US"/>
        </w:rPr>
        <w:t>örän</w:t>
      </w:r>
      <w:proofErr w:type="spellEnd"/>
      <w:r w:rsidRPr="002956B7">
        <w:rPr>
          <w:rFonts w:eastAsia="TimesNewRomanPSMT"/>
          <w:lang w:val="en-US"/>
        </w:rPr>
        <w:t xml:space="preserve"> </w:t>
      </w:r>
      <w:proofErr w:type="spellStart"/>
      <w:r w:rsidRPr="002956B7">
        <w:rPr>
          <w:rFonts w:eastAsia="TimesNewRomanPSMT"/>
          <w:lang w:val="en-US"/>
        </w:rPr>
        <w:t>gymmatly</w:t>
      </w:r>
      <w:proofErr w:type="spellEnd"/>
      <w:r w:rsidRPr="002956B7">
        <w:rPr>
          <w:rFonts w:eastAsia="TimesNewRomanPSMT"/>
          <w:lang w:val="en-US"/>
        </w:rPr>
        <w:t xml:space="preserve"> </w:t>
      </w:r>
      <w:proofErr w:type="spellStart"/>
      <w:r w:rsidRPr="002956B7">
        <w:rPr>
          <w:rFonts w:eastAsia="TimesNewRomanPSMT"/>
          <w:lang w:val="en-US"/>
        </w:rPr>
        <w:t>maglumatlary</w:t>
      </w:r>
      <w:proofErr w:type="spellEnd"/>
      <w:r w:rsidRPr="002956B7">
        <w:rPr>
          <w:rFonts w:eastAsia="TimesNewRomanPSMT"/>
          <w:lang w:val="en-US"/>
        </w:rPr>
        <w:t xml:space="preserve"> </w:t>
      </w:r>
      <w:proofErr w:type="spellStart"/>
      <w:r w:rsidRPr="002956B7">
        <w:rPr>
          <w:rFonts w:eastAsia="TimesNewRomanPSMT"/>
          <w:lang w:val="en-US"/>
        </w:rPr>
        <w:t>beýan</w:t>
      </w:r>
      <w:proofErr w:type="spellEnd"/>
      <w:r w:rsidRPr="002956B7">
        <w:rPr>
          <w:rFonts w:eastAsia="TimesNewRomanPSMT"/>
          <w:lang w:val="en-US"/>
        </w:rPr>
        <w:t xml:space="preserve"> </w:t>
      </w:r>
      <w:proofErr w:type="spellStart"/>
      <w:r w:rsidRPr="002956B7">
        <w:rPr>
          <w:rFonts w:eastAsia="TimesNewRomanPSMT"/>
          <w:lang w:val="en-US"/>
        </w:rPr>
        <w:t>edýän</w:t>
      </w:r>
      <w:proofErr w:type="spellEnd"/>
      <w:r w:rsidRPr="002956B7">
        <w:rPr>
          <w:rFonts w:eastAsia="TimesNewRomanPSMT"/>
          <w:lang w:val="en-US"/>
        </w:rPr>
        <w:t xml:space="preserve"> </w:t>
      </w:r>
      <w:proofErr w:type="spellStart"/>
      <w:r w:rsidRPr="002956B7">
        <w:rPr>
          <w:rFonts w:eastAsia="TimesNewRomanPSMT"/>
          <w:lang w:val="en-US"/>
        </w:rPr>
        <w:t>kitabyny</w:t>
      </w:r>
      <w:proofErr w:type="spellEnd"/>
      <w:r w:rsidRPr="002956B7">
        <w:rPr>
          <w:rFonts w:eastAsia="TimesNewRomanPSMT"/>
          <w:lang w:val="en-US"/>
        </w:rPr>
        <w:t xml:space="preserve"> </w:t>
      </w:r>
      <w:proofErr w:type="spellStart"/>
      <w:r w:rsidRPr="002956B7">
        <w:rPr>
          <w:rFonts w:eastAsia="TimesNewRomanPSMT"/>
          <w:lang w:val="en-US"/>
        </w:rPr>
        <w:t>ýazypdyr</w:t>
      </w:r>
      <w:proofErr w:type="spellEnd"/>
      <w:r w:rsidRPr="002956B7">
        <w:rPr>
          <w:rFonts w:eastAsia="TimesNewRomanPSMT"/>
          <w:lang w:val="en-US"/>
        </w:rPr>
        <w:t>.</w:t>
      </w:r>
      <w:proofErr w:type="gramEnd"/>
    </w:p>
    <w:p w:rsidR="003B23B9" w:rsidRPr="002956B7" w:rsidRDefault="003B23B9" w:rsidP="002956B7">
      <w:pPr>
        <w:ind w:left="-993" w:firstLine="567"/>
        <w:jc w:val="both"/>
        <w:rPr>
          <w:lang w:val="en-US"/>
        </w:rPr>
      </w:pPr>
    </w:p>
    <w:sectPr w:rsidR="003B23B9" w:rsidRPr="002956B7" w:rsidSect="00BE656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8CA"/>
    <w:multiLevelType w:val="hybridMultilevel"/>
    <w:tmpl w:val="635ADE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64A60EED"/>
    <w:multiLevelType w:val="hybridMultilevel"/>
    <w:tmpl w:val="7EBC6256"/>
    <w:lvl w:ilvl="0" w:tplc="C290ACD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1A92F6B"/>
    <w:multiLevelType w:val="hybridMultilevel"/>
    <w:tmpl w:val="D854897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72131F89"/>
    <w:multiLevelType w:val="hybridMultilevel"/>
    <w:tmpl w:val="D854897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C3"/>
    <w:rsid w:val="001B4A92"/>
    <w:rsid w:val="00201167"/>
    <w:rsid w:val="002956B7"/>
    <w:rsid w:val="003B23B9"/>
    <w:rsid w:val="003D7945"/>
    <w:rsid w:val="005C708B"/>
    <w:rsid w:val="00A45409"/>
    <w:rsid w:val="00BE6563"/>
    <w:rsid w:val="00C32CC3"/>
    <w:rsid w:val="00CE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6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BE6563"/>
    <w:pPr>
      <w:widowControl w:val="0"/>
      <w:autoSpaceDE w:val="0"/>
      <w:autoSpaceDN w:val="0"/>
      <w:adjustRightInd w:val="0"/>
      <w:spacing w:line="485" w:lineRule="exact"/>
      <w:jc w:val="center"/>
    </w:pPr>
    <w:rPr>
      <w:sz w:val="24"/>
      <w:szCs w:val="24"/>
    </w:rPr>
  </w:style>
  <w:style w:type="character" w:customStyle="1" w:styleId="FontStyle20">
    <w:name w:val="Font Style20"/>
    <w:rsid w:val="00BE6563"/>
    <w:rPr>
      <w:rFonts w:ascii="Times New Roman" w:hAnsi="Times New Roman" w:cs="Times New Roman" w:hint="default"/>
      <w:b/>
      <w:bCs/>
      <w:sz w:val="22"/>
      <w:szCs w:val="22"/>
    </w:rPr>
  </w:style>
  <w:style w:type="character" w:customStyle="1" w:styleId="FontStyle31">
    <w:name w:val="Font Style31"/>
    <w:rsid w:val="00BE6563"/>
    <w:rPr>
      <w:rFonts w:ascii="Times New Roman" w:hAnsi="Times New Roman" w:cs="Times New Roman" w:hint="default"/>
      <w:b/>
      <w:bCs/>
      <w:sz w:val="24"/>
      <w:szCs w:val="24"/>
    </w:rPr>
  </w:style>
  <w:style w:type="paragraph" w:styleId="a3">
    <w:name w:val="List Paragraph"/>
    <w:basedOn w:val="a"/>
    <w:uiPriority w:val="34"/>
    <w:qFormat/>
    <w:rsid w:val="002011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6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BE6563"/>
    <w:pPr>
      <w:widowControl w:val="0"/>
      <w:autoSpaceDE w:val="0"/>
      <w:autoSpaceDN w:val="0"/>
      <w:adjustRightInd w:val="0"/>
      <w:spacing w:line="485" w:lineRule="exact"/>
      <w:jc w:val="center"/>
    </w:pPr>
    <w:rPr>
      <w:sz w:val="24"/>
      <w:szCs w:val="24"/>
    </w:rPr>
  </w:style>
  <w:style w:type="character" w:customStyle="1" w:styleId="FontStyle20">
    <w:name w:val="Font Style20"/>
    <w:rsid w:val="00BE6563"/>
    <w:rPr>
      <w:rFonts w:ascii="Times New Roman" w:hAnsi="Times New Roman" w:cs="Times New Roman" w:hint="default"/>
      <w:b/>
      <w:bCs/>
      <w:sz w:val="22"/>
      <w:szCs w:val="22"/>
    </w:rPr>
  </w:style>
  <w:style w:type="character" w:customStyle="1" w:styleId="FontStyle31">
    <w:name w:val="Font Style31"/>
    <w:rsid w:val="00BE6563"/>
    <w:rPr>
      <w:rFonts w:ascii="Times New Roman" w:hAnsi="Times New Roman" w:cs="Times New Roman" w:hint="default"/>
      <w:b/>
      <w:bCs/>
      <w:sz w:val="24"/>
      <w:szCs w:val="24"/>
    </w:rPr>
  </w:style>
  <w:style w:type="paragraph" w:styleId="a3">
    <w:name w:val="List Paragraph"/>
    <w:basedOn w:val="a"/>
    <w:uiPriority w:val="34"/>
    <w:qFormat/>
    <w:rsid w:val="0020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05861">
      <w:bodyDiv w:val="1"/>
      <w:marLeft w:val="0"/>
      <w:marRight w:val="0"/>
      <w:marTop w:val="0"/>
      <w:marBottom w:val="0"/>
      <w:divBdr>
        <w:top w:val="none" w:sz="0" w:space="0" w:color="auto"/>
        <w:left w:val="none" w:sz="0" w:space="0" w:color="auto"/>
        <w:bottom w:val="none" w:sz="0" w:space="0" w:color="auto"/>
        <w:right w:val="none" w:sz="0" w:space="0" w:color="auto"/>
      </w:divBdr>
    </w:div>
    <w:div w:id="19966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14</cp:revision>
  <dcterms:created xsi:type="dcterms:W3CDTF">2015-03-13T10:55:00Z</dcterms:created>
  <dcterms:modified xsi:type="dcterms:W3CDTF">2015-03-17T04:24:00Z</dcterms:modified>
</cp:coreProperties>
</file>